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80A94" w14:textId="64F19E9D" w:rsidR="008F3046" w:rsidRDefault="001174C5" w:rsidP="008F3046">
      <w:pPr>
        <w:pBdr>
          <w:top w:val="nil"/>
          <w:left w:val="nil"/>
          <w:bottom w:val="nil"/>
          <w:right w:val="nil"/>
          <w:between w:val="nil"/>
        </w:pBdr>
        <w:spacing w:after="0" w:line="240" w:lineRule="auto"/>
        <w:jc w:val="center"/>
        <w:rPr>
          <w:b/>
          <w:sz w:val="44"/>
          <w:szCs w:val="44"/>
          <w:lang w:val="fr-MA"/>
        </w:rPr>
      </w:pPr>
      <w:bookmarkStart w:id="0" w:name="_Hlk50377670"/>
      <w:r w:rsidRPr="001174C5">
        <w:rPr>
          <w:b/>
          <w:sz w:val="44"/>
          <w:szCs w:val="44"/>
          <w:lang w:val="fr-MA"/>
        </w:rPr>
        <w:t xml:space="preserve">Avis aux </w:t>
      </w:r>
      <w:proofErr w:type="spellStart"/>
      <w:r w:rsidR="008F3046">
        <w:rPr>
          <w:b/>
          <w:sz w:val="44"/>
          <w:szCs w:val="44"/>
          <w:lang w:val="fr-MA"/>
        </w:rPr>
        <w:t>G</w:t>
      </w:r>
      <w:r w:rsidRPr="001174C5">
        <w:rPr>
          <w:b/>
          <w:sz w:val="44"/>
          <w:szCs w:val="44"/>
          <w:lang w:val="fr-MA"/>
        </w:rPr>
        <w:t>amers</w:t>
      </w:r>
      <w:proofErr w:type="spellEnd"/>
      <w:r w:rsidRPr="001174C5">
        <w:rPr>
          <w:b/>
          <w:sz w:val="44"/>
          <w:szCs w:val="44"/>
          <w:lang w:val="fr-MA"/>
        </w:rPr>
        <w:t xml:space="preserve">: </w:t>
      </w:r>
    </w:p>
    <w:p w14:paraId="3EA40CE2" w14:textId="57750830" w:rsidR="008A5B97" w:rsidRPr="008F3046" w:rsidRDefault="001174C5" w:rsidP="008F3046">
      <w:pPr>
        <w:pBdr>
          <w:top w:val="nil"/>
          <w:left w:val="nil"/>
          <w:bottom w:val="nil"/>
          <w:right w:val="nil"/>
          <w:between w:val="nil"/>
        </w:pBdr>
        <w:spacing w:after="0" w:line="240" w:lineRule="auto"/>
        <w:jc w:val="center"/>
        <w:rPr>
          <w:rFonts w:ascii="Arial" w:eastAsia="Arial" w:hAnsi="Arial" w:cs="Arial"/>
          <w:i/>
          <w:color w:val="262626"/>
          <w:sz w:val="24"/>
          <w:szCs w:val="24"/>
          <w:lang w:val="fr-MA"/>
        </w:rPr>
      </w:pPr>
      <w:r w:rsidRPr="001174C5">
        <w:rPr>
          <w:b/>
          <w:sz w:val="44"/>
          <w:szCs w:val="44"/>
          <w:lang w:val="fr-MA"/>
        </w:rPr>
        <w:t>Lenovo lance le PC Lenovo Legion 5 au Maroc</w:t>
      </w:r>
    </w:p>
    <w:p w14:paraId="00000005" w14:textId="5868A638" w:rsidR="001E332A" w:rsidRPr="008F3046" w:rsidRDefault="001E332A">
      <w:pPr>
        <w:pBdr>
          <w:top w:val="nil"/>
          <w:left w:val="nil"/>
          <w:bottom w:val="nil"/>
          <w:right w:val="nil"/>
          <w:between w:val="nil"/>
        </w:pBdr>
        <w:spacing w:after="0" w:line="240" w:lineRule="auto"/>
        <w:rPr>
          <w:color w:val="262626"/>
          <w:lang w:val="fr-MA"/>
        </w:rPr>
      </w:pPr>
    </w:p>
    <w:p w14:paraId="17964AFB" w14:textId="245EE30D" w:rsidR="006A79A8" w:rsidRDefault="006A79A8" w:rsidP="008F3046">
      <w:pPr>
        <w:pBdr>
          <w:top w:val="nil"/>
          <w:left w:val="nil"/>
          <w:bottom w:val="nil"/>
          <w:right w:val="nil"/>
          <w:between w:val="nil"/>
        </w:pBdr>
        <w:spacing w:after="0" w:line="240" w:lineRule="auto"/>
        <w:rPr>
          <w:color w:val="262626"/>
        </w:rPr>
      </w:pPr>
    </w:p>
    <w:p w14:paraId="24540351" w14:textId="77777777" w:rsidR="00626005" w:rsidRDefault="00626005">
      <w:pPr>
        <w:pBdr>
          <w:top w:val="nil"/>
          <w:left w:val="nil"/>
          <w:bottom w:val="nil"/>
          <w:right w:val="nil"/>
          <w:between w:val="nil"/>
        </w:pBdr>
        <w:spacing w:after="0" w:line="240" w:lineRule="auto"/>
        <w:rPr>
          <w:rFonts w:ascii="Arial" w:hAnsi="Arial" w:cs="Arial"/>
          <w:b/>
          <w:bCs/>
          <w:color w:val="000000"/>
          <w:sz w:val="20"/>
          <w:szCs w:val="20"/>
        </w:rPr>
      </w:pPr>
    </w:p>
    <w:p w14:paraId="6E0692FD" w14:textId="77777777" w:rsidR="00626005" w:rsidRDefault="00626005">
      <w:pPr>
        <w:pBdr>
          <w:top w:val="nil"/>
          <w:left w:val="nil"/>
          <w:bottom w:val="nil"/>
          <w:right w:val="nil"/>
          <w:between w:val="nil"/>
        </w:pBdr>
        <w:spacing w:after="0" w:line="240" w:lineRule="auto"/>
        <w:rPr>
          <w:rFonts w:ascii="Arial" w:hAnsi="Arial" w:cs="Arial"/>
          <w:b/>
          <w:bCs/>
          <w:color w:val="000000"/>
          <w:sz w:val="20"/>
          <w:szCs w:val="20"/>
        </w:rPr>
      </w:pPr>
    </w:p>
    <w:p w14:paraId="1A33198C" w14:textId="0863624C"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b/>
          <w:bCs/>
          <w:color w:val="000000"/>
          <w:sz w:val="20"/>
          <w:szCs w:val="20"/>
          <w:lang w:val="fr-MA"/>
        </w:rPr>
        <w:t>Casa</w:t>
      </w:r>
      <w:r>
        <w:rPr>
          <w:rFonts w:ascii="Arial" w:hAnsi="Arial" w:cs="Arial"/>
          <w:b/>
          <w:bCs/>
          <w:color w:val="000000"/>
          <w:sz w:val="20"/>
          <w:szCs w:val="20"/>
          <w:lang w:val="fr-MA"/>
        </w:rPr>
        <w:t>blanca</w:t>
      </w:r>
      <w:r w:rsidR="0057084E" w:rsidRPr="001174C5">
        <w:rPr>
          <w:rFonts w:ascii="Arial" w:hAnsi="Arial" w:cs="Arial"/>
          <w:b/>
          <w:bCs/>
          <w:color w:val="000000"/>
          <w:sz w:val="20"/>
          <w:szCs w:val="20"/>
          <w:lang w:val="fr-MA"/>
        </w:rPr>
        <w:t xml:space="preserve">, </w:t>
      </w:r>
      <w:r w:rsidR="00C07AC6">
        <w:rPr>
          <w:rFonts w:ascii="Arial" w:hAnsi="Arial" w:cs="Arial"/>
          <w:b/>
          <w:bCs/>
          <w:color w:val="000000"/>
          <w:sz w:val="20"/>
          <w:szCs w:val="20"/>
          <w:lang w:val="fr-MA"/>
        </w:rPr>
        <w:t>Maroc.</w:t>
      </w:r>
      <w:r>
        <w:rPr>
          <w:rFonts w:ascii="Arial" w:hAnsi="Arial" w:cs="Arial"/>
          <w:b/>
          <w:bCs/>
          <w:color w:val="000000"/>
          <w:sz w:val="20"/>
          <w:szCs w:val="20"/>
          <w:lang w:val="fr-MA"/>
        </w:rPr>
        <w:t xml:space="preserve"> </w:t>
      </w:r>
      <w:r w:rsidR="00A87C4A">
        <w:rPr>
          <w:rFonts w:ascii="Arial" w:hAnsi="Arial" w:cs="Arial"/>
          <w:b/>
          <w:bCs/>
          <w:color w:val="000000"/>
          <w:sz w:val="20"/>
          <w:szCs w:val="20"/>
          <w:lang w:val="fr-MA"/>
        </w:rPr>
        <w:t>Octobre</w:t>
      </w:r>
      <w:r w:rsidR="0006279F" w:rsidRPr="001174C5">
        <w:rPr>
          <w:rFonts w:ascii="Arial" w:hAnsi="Arial" w:cs="Arial"/>
          <w:b/>
          <w:bCs/>
          <w:color w:val="000000"/>
          <w:sz w:val="20"/>
          <w:szCs w:val="20"/>
          <w:lang w:val="fr-MA"/>
        </w:rPr>
        <w:t>, 202</w:t>
      </w:r>
      <w:r>
        <w:rPr>
          <w:rFonts w:ascii="Arial" w:hAnsi="Arial" w:cs="Arial"/>
          <w:b/>
          <w:bCs/>
          <w:color w:val="000000"/>
          <w:sz w:val="20"/>
          <w:szCs w:val="20"/>
          <w:lang w:val="fr-MA"/>
        </w:rPr>
        <w:t>1</w:t>
      </w:r>
      <w:r w:rsidR="0006279F" w:rsidRPr="001174C5">
        <w:rPr>
          <w:rFonts w:ascii="Arial" w:hAnsi="Arial" w:cs="Arial"/>
          <w:b/>
          <w:bCs/>
          <w:color w:val="000000"/>
          <w:sz w:val="20"/>
          <w:szCs w:val="20"/>
          <w:lang w:val="fr-MA"/>
        </w:rPr>
        <w:t xml:space="preserve"> – </w:t>
      </w:r>
      <w:r w:rsidRPr="001174C5">
        <w:rPr>
          <w:rFonts w:ascii="Arial" w:hAnsi="Arial" w:cs="Arial"/>
          <w:color w:val="000000"/>
          <w:sz w:val="20"/>
          <w:szCs w:val="20"/>
          <w:lang w:val="fr-MA"/>
        </w:rPr>
        <w:t xml:space="preserve">Lenovo vient de lancer au Maroc la nouvelle édition du PC Legion 5 qui est spécialement conçu pour les </w:t>
      </w:r>
      <w:proofErr w:type="spellStart"/>
      <w:r w:rsidRPr="001174C5">
        <w:rPr>
          <w:rFonts w:ascii="Arial" w:hAnsi="Arial" w:cs="Arial"/>
          <w:color w:val="000000"/>
          <w:sz w:val="20"/>
          <w:szCs w:val="20"/>
          <w:lang w:val="fr-MA"/>
        </w:rPr>
        <w:t>gamers</w:t>
      </w:r>
      <w:proofErr w:type="spellEnd"/>
      <w:r w:rsidRPr="001174C5">
        <w:rPr>
          <w:rFonts w:ascii="Arial" w:hAnsi="Arial" w:cs="Arial"/>
          <w:color w:val="000000"/>
          <w:sz w:val="20"/>
          <w:szCs w:val="20"/>
          <w:lang w:val="fr-MA"/>
        </w:rPr>
        <w:t xml:space="preserve">. Sur n'importe quel PC </w:t>
      </w:r>
      <w:proofErr w:type="spellStart"/>
      <w:r w:rsidRPr="001174C5">
        <w:rPr>
          <w:rFonts w:ascii="Arial" w:hAnsi="Arial" w:cs="Arial"/>
          <w:color w:val="000000"/>
          <w:sz w:val="20"/>
          <w:szCs w:val="20"/>
          <w:lang w:val="fr-MA"/>
        </w:rPr>
        <w:t>gamer</w:t>
      </w:r>
      <w:proofErr w:type="spellEnd"/>
      <w:r w:rsidRPr="001174C5">
        <w:rPr>
          <w:rFonts w:ascii="Arial" w:hAnsi="Arial" w:cs="Arial"/>
          <w:color w:val="000000"/>
          <w:sz w:val="20"/>
          <w:szCs w:val="20"/>
          <w:lang w:val="fr-MA"/>
        </w:rPr>
        <w:t xml:space="preserve">, il est essentiel d’avoir un système garantissant à la fois vitesse et réactivité. Il est également crucial que le PC puisse offrir une portabilité infaillible et bénéficier d'une esthétique moderne et adaptée. </w:t>
      </w:r>
    </w:p>
    <w:p w14:paraId="3567E2E2"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6D77B577"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Équipé avec des puissants processeurs AMD Ryzen 4000 ou Intel, le PC Legion 5 de Lenovo propose le meilleur des deux mondes en mettant à votre disposition un appareil élégant et raffiné qui vous donne accès à une immersion ultime à chaque fois que vous jouez.</w:t>
      </w:r>
    </w:p>
    <w:p w14:paraId="24798D5E"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1436357E" w14:textId="05EA5000" w:rsidR="00EF4C51"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 xml:space="preserve">L'époque où les PC étaient encombrants et bruyants est désormais révolue. Le Legion 5 possède un design minimaliste; il est en outre doté d’une charnière réfléchissant une lumière caméléon et d’un  châssis noir à la fois sobre et discret. Extrêmement pratique à utiliser, il est recouvert de  matériel polymère </w:t>
      </w:r>
      <w:proofErr w:type="spellStart"/>
      <w:r w:rsidRPr="001174C5">
        <w:rPr>
          <w:rFonts w:ascii="Arial" w:hAnsi="Arial" w:cs="Arial"/>
          <w:color w:val="000000"/>
          <w:sz w:val="20"/>
          <w:szCs w:val="20"/>
          <w:lang w:val="fr-MA"/>
        </w:rPr>
        <w:t>anti-taches</w:t>
      </w:r>
      <w:proofErr w:type="spellEnd"/>
      <w:r w:rsidRPr="001174C5">
        <w:rPr>
          <w:rFonts w:ascii="Arial" w:hAnsi="Arial" w:cs="Arial"/>
          <w:color w:val="000000"/>
          <w:sz w:val="20"/>
          <w:szCs w:val="20"/>
          <w:lang w:val="fr-MA"/>
        </w:rPr>
        <w:t xml:space="preserve"> qui lui permet de conserver, à tout instant, un aspect optimal. Son élégant boîtier Phantom Black est parfait pour tous ceux qui sont à la recherche d'un appareil qui convient à la fois à leurs activités de </w:t>
      </w:r>
      <w:proofErr w:type="spellStart"/>
      <w:r w:rsidRPr="001174C5">
        <w:rPr>
          <w:rFonts w:ascii="Arial" w:hAnsi="Arial" w:cs="Arial"/>
          <w:color w:val="000000"/>
          <w:sz w:val="20"/>
          <w:szCs w:val="20"/>
          <w:lang w:val="fr-MA"/>
        </w:rPr>
        <w:t>gamer</w:t>
      </w:r>
      <w:proofErr w:type="spellEnd"/>
      <w:r w:rsidRPr="001174C5">
        <w:rPr>
          <w:rFonts w:ascii="Arial" w:hAnsi="Arial" w:cs="Arial"/>
          <w:color w:val="000000"/>
          <w:sz w:val="20"/>
          <w:szCs w:val="20"/>
          <w:lang w:val="fr-MA"/>
        </w:rPr>
        <w:t xml:space="preserve"> et à leur quotidien au bureau ou à l'université.</w:t>
      </w:r>
    </w:p>
    <w:p w14:paraId="090BCF05"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1A491DDA" w14:textId="4A4D62C7" w:rsidR="00EF4C51" w:rsidRPr="001174C5" w:rsidRDefault="001174C5" w:rsidP="00374750">
      <w:pPr>
        <w:pBdr>
          <w:top w:val="nil"/>
          <w:left w:val="nil"/>
          <w:bottom w:val="nil"/>
          <w:right w:val="nil"/>
          <w:between w:val="nil"/>
        </w:pBdr>
        <w:spacing w:after="0" w:line="240" w:lineRule="auto"/>
        <w:jc w:val="both"/>
        <w:rPr>
          <w:rFonts w:ascii="Arial" w:hAnsi="Arial" w:cs="Arial"/>
          <w:b/>
          <w:bCs/>
          <w:color w:val="000000"/>
          <w:sz w:val="20"/>
          <w:szCs w:val="20"/>
          <w:lang w:val="fr-MA"/>
        </w:rPr>
      </w:pPr>
      <w:r>
        <w:rPr>
          <w:rFonts w:ascii="Arial" w:hAnsi="Arial" w:cs="Arial"/>
          <w:b/>
          <w:bCs/>
          <w:color w:val="000000"/>
          <w:sz w:val="20"/>
          <w:szCs w:val="20"/>
          <w:lang w:val="fr-MA"/>
        </w:rPr>
        <w:t>Quand minimalisme rime avec puissance</w:t>
      </w:r>
    </w:p>
    <w:p w14:paraId="7A15843E" w14:textId="77777777" w:rsidR="00EF4C51" w:rsidRPr="001174C5" w:rsidRDefault="00EF4C51"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39C30832"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Tous les passionnés du gaming le savent: pouvoir disposer d’un PC qui possède plusieurs cœurs est gage de puissance et de performances. La série AMD Ryzen 4000 vous permet de bénéficier, à partir d’un ordinateur portable ultrafin, de performances inédites, en plus d’une précision et d’une réactivité redoutables. Le Legion 5 est équipé du processeur mobile AMD Ryzen</w:t>
      </w:r>
      <w:bookmarkStart w:id="1" w:name="_GoBack"/>
      <w:bookmarkEnd w:id="1"/>
      <w:r w:rsidRPr="001174C5">
        <w:rPr>
          <w:rFonts w:ascii="Arial" w:hAnsi="Arial" w:cs="Arial"/>
          <w:color w:val="000000"/>
          <w:sz w:val="20"/>
          <w:szCs w:val="20"/>
          <w:lang w:val="fr-MA"/>
        </w:rPr>
        <w:t xml:space="preserve"> 7 4800H qui est idéal pour le multitâches, pour la gestion de charges de travail importantes, ou encore pour les jeux extrêmement gourmands en énergie.</w:t>
      </w:r>
    </w:p>
    <w:p w14:paraId="0A1E3B5C"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44D8000E"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 xml:space="preserve">Le Legion 5 est également un PC de jeu qui est certifié GeForce RTX. Grâce à son architecture GPU NVIDIA Turing et à son impressionnante plate-forme RTX, le Legion 5 garantit non seulement des performances incroyables, mais aussi de nombreux avantages tels que le ray </w:t>
      </w:r>
      <w:proofErr w:type="spellStart"/>
      <w:r w:rsidRPr="001174C5">
        <w:rPr>
          <w:rFonts w:ascii="Arial" w:hAnsi="Arial" w:cs="Arial"/>
          <w:color w:val="000000"/>
          <w:sz w:val="20"/>
          <w:szCs w:val="20"/>
          <w:lang w:val="fr-MA"/>
        </w:rPr>
        <w:t>tracing</w:t>
      </w:r>
      <w:proofErr w:type="spellEnd"/>
      <w:r w:rsidRPr="001174C5">
        <w:rPr>
          <w:rFonts w:ascii="Arial" w:hAnsi="Arial" w:cs="Arial"/>
          <w:color w:val="000000"/>
          <w:sz w:val="20"/>
          <w:szCs w:val="20"/>
          <w:lang w:val="fr-MA"/>
        </w:rPr>
        <w:t xml:space="preserve"> en temps réel et une capacité à délivrer des graphismes époustouflants grâce à l'IA.</w:t>
      </w:r>
    </w:p>
    <w:p w14:paraId="2D86E570"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2B47BDBC"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 xml:space="preserve">Lenovo mène régulièrement des recherches auprès des </w:t>
      </w:r>
      <w:proofErr w:type="spellStart"/>
      <w:r w:rsidRPr="001174C5">
        <w:rPr>
          <w:rFonts w:ascii="Arial" w:hAnsi="Arial" w:cs="Arial"/>
          <w:color w:val="000000"/>
          <w:sz w:val="20"/>
          <w:szCs w:val="20"/>
          <w:lang w:val="fr-MA"/>
        </w:rPr>
        <w:t>gamers</w:t>
      </w:r>
      <w:proofErr w:type="spellEnd"/>
      <w:r w:rsidRPr="001174C5">
        <w:rPr>
          <w:rFonts w:ascii="Arial" w:hAnsi="Arial" w:cs="Arial"/>
          <w:color w:val="000000"/>
          <w:sz w:val="20"/>
          <w:szCs w:val="20"/>
          <w:lang w:val="fr-MA"/>
        </w:rPr>
        <w:t xml:space="preserve"> afin de mieux identifier leurs attentes. La marque ne cesse de travailler pour fournir de meilleurs systèmes de refroidissement thermique, des écrans encore plus immersifs, une réactivité améliorée du clavier et une puissance encore plus accrue. Pour réussir à  répondre à tous ces besoins, le Legion 5 utilise le système Legion </w:t>
      </w:r>
      <w:proofErr w:type="spellStart"/>
      <w:r w:rsidRPr="001174C5">
        <w:rPr>
          <w:rFonts w:ascii="Arial" w:hAnsi="Arial" w:cs="Arial"/>
          <w:color w:val="000000"/>
          <w:sz w:val="20"/>
          <w:szCs w:val="20"/>
          <w:lang w:val="fr-MA"/>
        </w:rPr>
        <w:t>Coldfront</w:t>
      </w:r>
      <w:proofErr w:type="spellEnd"/>
      <w:r w:rsidRPr="001174C5">
        <w:rPr>
          <w:rFonts w:ascii="Arial" w:hAnsi="Arial" w:cs="Arial"/>
          <w:color w:val="000000"/>
          <w:sz w:val="20"/>
          <w:szCs w:val="20"/>
          <w:lang w:val="fr-MA"/>
        </w:rPr>
        <w:t xml:space="preserve"> 2.0. </w:t>
      </w:r>
    </w:p>
    <w:p w14:paraId="7FDFDB40"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595A9F18" w14:textId="30D3BF10" w:rsidR="00EF4C51" w:rsidRPr="001174C5" w:rsidRDefault="00914558" w:rsidP="00374750">
      <w:pPr>
        <w:pBdr>
          <w:top w:val="nil"/>
          <w:left w:val="nil"/>
          <w:bottom w:val="nil"/>
          <w:right w:val="nil"/>
          <w:between w:val="nil"/>
        </w:pBdr>
        <w:spacing w:after="0" w:line="240" w:lineRule="auto"/>
        <w:jc w:val="both"/>
        <w:rPr>
          <w:rFonts w:ascii="Arial" w:hAnsi="Arial" w:cs="Arial"/>
          <w:b/>
          <w:bCs/>
          <w:color w:val="000000"/>
          <w:sz w:val="20"/>
          <w:szCs w:val="20"/>
          <w:lang w:val="fr-MA"/>
        </w:rPr>
      </w:pPr>
      <w:r>
        <w:rPr>
          <w:rFonts w:ascii="Arial" w:hAnsi="Arial" w:cs="Arial"/>
          <w:b/>
          <w:bCs/>
          <w:color w:val="000000"/>
          <w:sz w:val="20"/>
          <w:szCs w:val="20"/>
          <w:lang w:val="fr-MA"/>
        </w:rPr>
        <w:t>Un dispositif</w:t>
      </w:r>
      <w:r w:rsidR="001174C5" w:rsidRPr="001174C5">
        <w:rPr>
          <w:rFonts w:ascii="Arial" w:hAnsi="Arial" w:cs="Arial"/>
          <w:b/>
          <w:bCs/>
          <w:color w:val="000000"/>
          <w:sz w:val="20"/>
          <w:szCs w:val="20"/>
          <w:lang w:val="fr-MA"/>
        </w:rPr>
        <w:t xml:space="preserve"> à l’épreuve de la chaleur</w:t>
      </w:r>
    </w:p>
    <w:p w14:paraId="70AFB790" w14:textId="77777777" w:rsidR="00EF4C51" w:rsidRPr="001174C5" w:rsidRDefault="00EF4C51" w:rsidP="00374750">
      <w:pPr>
        <w:pBdr>
          <w:top w:val="nil"/>
          <w:left w:val="nil"/>
          <w:bottom w:val="nil"/>
          <w:right w:val="nil"/>
          <w:between w:val="nil"/>
        </w:pBdr>
        <w:spacing w:after="0" w:line="240" w:lineRule="auto"/>
        <w:jc w:val="both"/>
        <w:rPr>
          <w:rFonts w:ascii="Arial" w:hAnsi="Arial" w:cs="Arial"/>
          <w:b/>
          <w:bCs/>
          <w:color w:val="000000"/>
          <w:sz w:val="20"/>
          <w:szCs w:val="20"/>
          <w:lang w:val="fr-MA"/>
        </w:rPr>
      </w:pPr>
    </w:p>
    <w:p w14:paraId="385A6FE2"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 xml:space="preserve">Lenovo permet de refroidir et de dissiper la chaleur via un mécanisme thermique à double canal. Pour ce faire, pas moins de 67 pales de ventilation recouvertes de polymère à cristaux liquides en plus de caloducs en cuivre dédiés, qui  exécutent avec une étonnante efficacité, tout le laborieux travail de refroidissement des composants! </w:t>
      </w:r>
    </w:p>
    <w:p w14:paraId="00830BD8"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3E6A0FAC"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 xml:space="preserve">Mieux encore, le Legion 5 est doté de la fonction Q Control 3.0, qui vous permet de sélectionner manuellement les modes thermiques qui conviennent le plus à votre style de jeu (Quiet, Balance ou Performance). </w:t>
      </w:r>
    </w:p>
    <w:p w14:paraId="05E807CA"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317F8835"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lastRenderedPageBreak/>
        <w:t>Lorsque vous prenez part à une compétition d'</w:t>
      </w:r>
      <w:proofErr w:type="spellStart"/>
      <w:r w:rsidRPr="001174C5">
        <w:rPr>
          <w:rFonts w:ascii="Arial" w:hAnsi="Arial" w:cs="Arial"/>
          <w:color w:val="000000"/>
          <w:sz w:val="20"/>
          <w:szCs w:val="20"/>
          <w:lang w:val="fr-MA"/>
        </w:rPr>
        <w:t>eSports</w:t>
      </w:r>
      <w:proofErr w:type="spellEnd"/>
      <w:r w:rsidRPr="001174C5">
        <w:rPr>
          <w:rFonts w:ascii="Arial" w:hAnsi="Arial" w:cs="Arial"/>
          <w:color w:val="000000"/>
          <w:sz w:val="20"/>
          <w:szCs w:val="20"/>
          <w:lang w:val="fr-MA"/>
        </w:rPr>
        <w:t xml:space="preserve">, pouvoir accéder à un affichage de grande qualité et à un son immersif sont des atouts de taille. Le Legion 5 dispose ainsi d'un écran IPS FHD à l’affichage ultra net et aux taux de rafraîchissement extrêmement rapides, pouvant aller jusqu'à 240 Hz avec des temps de réponse de seulement 3 ms. L'expérience de gaming devient encore plus complète grâce au système Dolby Vision (jusqu'à 100 % </w:t>
      </w:r>
      <w:proofErr w:type="spellStart"/>
      <w:r w:rsidRPr="001174C5">
        <w:rPr>
          <w:rFonts w:ascii="Arial" w:hAnsi="Arial" w:cs="Arial"/>
          <w:color w:val="000000"/>
          <w:sz w:val="20"/>
          <w:szCs w:val="20"/>
          <w:lang w:val="fr-MA"/>
        </w:rPr>
        <w:t>sRGB</w:t>
      </w:r>
      <w:proofErr w:type="spellEnd"/>
      <w:r w:rsidRPr="001174C5">
        <w:rPr>
          <w:rFonts w:ascii="Arial" w:hAnsi="Arial" w:cs="Arial"/>
          <w:color w:val="000000"/>
          <w:sz w:val="20"/>
          <w:szCs w:val="20"/>
          <w:lang w:val="fr-MA"/>
        </w:rPr>
        <w:t xml:space="preserve">), qui peut être associé soit aux </w:t>
      </w:r>
      <w:proofErr w:type="spellStart"/>
      <w:r w:rsidRPr="001174C5">
        <w:rPr>
          <w:rFonts w:ascii="Arial" w:hAnsi="Arial" w:cs="Arial"/>
          <w:color w:val="000000"/>
          <w:sz w:val="20"/>
          <w:szCs w:val="20"/>
          <w:lang w:val="fr-MA"/>
        </w:rPr>
        <w:t>hauts-parleurs</w:t>
      </w:r>
      <w:proofErr w:type="spellEnd"/>
      <w:r w:rsidRPr="001174C5">
        <w:rPr>
          <w:rFonts w:ascii="Arial" w:hAnsi="Arial" w:cs="Arial"/>
          <w:color w:val="000000"/>
          <w:sz w:val="20"/>
          <w:szCs w:val="20"/>
          <w:lang w:val="fr-MA"/>
        </w:rPr>
        <w:t xml:space="preserve"> Harman </w:t>
      </w:r>
      <w:proofErr w:type="spellStart"/>
      <w:r w:rsidRPr="001174C5">
        <w:rPr>
          <w:rFonts w:ascii="Arial" w:hAnsi="Arial" w:cs="Arial"/>
          <w:color w:val="000000"/>
          <w:sz w:val="20"/>
          <w:szCs w:val="20"/>
          <w:lang w:val="fr-MA"/>
        </w:rPr>
        <w:t>Kardon</w:t>
      </w:r>
      <w:proofErr w:type="spellEnd"/>
      <w:r w:rsidRPr="001174C5">
        <w:rPr>
          <w:rFonts w:ascii="Arial" w:hAnsi="Arial" w:cs="Arial"/>
          <w:color w:val="000000"/>
          <w:sz w:val="20"/>
          <w:szCs w:val="20"/>
          <w:lang w:val="fr-MA"/>
        </w:rPr>
        <w:t xml:space="preserve"> de 2W, soit aux écouteurs Dolby </w:t>
      </w:r>
      <w:proofErr w:type="spellStart"/>
      <w:r w:rsidRPr="001174C5">
        <w:rPr>
          <w:rFonts w:ascii="Arial" w:hAnsi="Arial" w:cs="Arial"/>
          <w:color w:val="000000"/>
          <w:sz w:val="20"/>
          <w:szCs w:val="20"/>
          <w:lang w:val="fr-MA"/>
        </w:rPr>
        <w:t>Atmos</w:t>
      </w:r>
      <w:proofErr w:type="spellEnd"/>
      <w:r w:rsidRPr="001174C5">
        <w:rPr>
          <w:rFonts w:ascii="Arial" w:hAnsi="Arial" w:cs="Arial"/>
          <w:color w:val="000000"/>
          <w:sz w:val="20"/>
          <w:szCs w:val="20"/>
          <w:lang w:val="fr-MA"/>
        </w:rPr>
        <w:t xml:space="preserve"> qui délivrent un son tridimensionnel.</w:t>
      </w:r>
    </w:p>
    <w:p w14:paraId="04991919"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00647E45"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 xml:space="preserve">Et ce n’est pas tout! Lenovo Legion est également équipé d'un clavier </w:t>
      </w:r>
      <w:proofErr w:type="spellStart"/>
      <w:r w:rsidRPr="001174C5">
        <w:rPr>
          <w:rFonts w:ascii="Arial" w:hAnsi="Arial" w:cs="Arial"/>
          <w:color w:val="000000"/>
          <w:sz w:val="20"/>
          <w:szCs w:val="20"/>
          <w:lang w:val="fr-MA"/>
        </w:rPr>
        <w:t>TrueStrike</w:t>
      </w:r>
      <w:proofErr w:type="spellEnd"/>
      <w:r w:rsidRPr="001174C5">
        <w:rPr>
          <w:rFonts w:ascii="Arial" w:hAnsi="Arial" w:cs="Arial"/>
          <w:color w:val="000000"/>
          <w:sz w:val="20"/>
          <w:szCs w:val="20"/>
          <w:lang w:val="fr-MA"/>
        </w:rPr>
        <w:t xml:space="preserve"> anti-</w:t>
      </w:r>
      <w:proofErr w:type="spellStart"/>
      <w:r w:rsidRPr="001174C5">
        <w:rPr>
          <w:rFonts w:ascii="Arial" w:hAnsi="Arial" w:cs="Arial"/>
          <w:color w:val="000000"/>
          <w:sz w:val="20"/>
          <w:szCs w:val="20"/>
          <w:lang w:val="fr-MA"/>
        </w:rPr>
        <w:t>ghosting</w:t>
      </w:r>
      <w:proofErr w:type="spellEnd"/>
      <w:r w:rsidRPr="001174C5">
        <w:rPr>
          <w:rFonts w:ascii="Arial" w:hAnsi="Arial" w:cs="Arial"/>
          <w:color w:val="000000"/>
          <w:sz w:val="20"/>
          <w:szCs w:val="20"/>
          <w:lang w:val="fr-MA"/>
        </w:rPr>
        <w:t xml:space="preserve"> à 100 % et de commutateurs à atterrissage en douceur pour des frappes plus puissantes à force égale. Le clavier bénéficie en outre de la présence de touches multimédias dédiées, d’un pavé numérique, de touches fléchées encore plus grandes et d’un </w:t>
      </w:r>
      <w:proofErr w:type="spellStart"/>
      <w:r w:rsidRPr="001174C5">
        <w:rPr>
          <w:rFonts w:ascii="Arial" w:hAnsi="Arial" w:cs="Arial"/>
          <w:color w:val="000000"/>
          <w:sz w:val="20"/>
          <w:szCs w:val="20"/>
          <w:lang w:val="fr-MA"/>
        </w:rPr>
        <w:t>trackpad</w:t>
      </w:r>
      <w:proofErr w:type="spellEnd"/>
      <w:r w:rsidRPr="001174C5">
        <w:rPr>
          <w:rFonts w:ascii="Arial" w:hAnsi="Arial" w:cs="Arial"/>
          <w:color w:val="000000"/>
          <w:sz w:val="20"/>
          <w:szCs w:val="20"/>
          <w:lang w:val="fr-MA"/>
        </w:rPr>
        <w:t xml:space="preserve"> monobloc (en blanc ou avec variante de rétroéclairage RVB 4 zones en option).</w:t>
      </w:r>
    </w:p>
    <w:p w14:paraId="2A4CDAA9"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616D44B5"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 xml:space="preserve">Et pour que les joueurs ne soient pas tout le temps obligés d’interrompre leur session de gaming, le Legion 5 se dote d'une batterie à haute autonomie et d'un adaptateur d'alimentation </w:t>
      </w:r>
      <w:proofErr w:type="spellStart"/>
      <w:r w:rsidRPr="001174C5">
        <w:rPr>
          <w:rFonts w:ascii="Arial" w:hAnsi="Arial" w:cs="Arial"/>
          <w:color w:val="000000"/>
          <w:sz w:val="20"/>
          <w:szCs w:val="20"/>
          <w:lang w:val="fr-MA"/>
        </w:rPr>
        <w:t>ultra-fin</w:t>
      </w:r>
      <w:proofErr w:type="spellEnd"/>
      <w:r w:rsidRPr="001174C5">
        <w:rPr>
          <w:rFonts w:ascii="Arial" w:hAnsi="Arial" w:cs="Arial"/>
          <w:color w:val="000000"/>
          <w:sz w:val="20"/>
          <w:szCs w:val="20"/>
          <w:lang w:val="fr-MA"/>
        </w:rPr>
        <w:t xml:space="preserve"> pour une meilleure portabilité. De plus, et grâce à la technologie Lenovo Rapid Charge Pro intégrée, vous aurez la possibilité de recharger votre Legion 5 de 0 à 50 % en moins de 30 minutes. Le mode hybride peut également être utilisé pour désactiver la carte graphique dédiée lorsque celle-ci n'est pas utilisée, ce qui permet de réduire le CPU. </w:t>
      </w:r>
    </w:p>
    <w:p w14:paraId="37F1CEA3" w14:textId="77777777"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529118DB" w14:textId="789A2AD0" w:rsidR="001174C5" w:rsidRPr="001174C5" w:rsidRDefault="001174C5" w:rsidP="00374750">
      <w:pPr>
        <w:pBdr>
          <w:top w:val="nil"/>
          <w:left w:val="nil"/>
          <w:bottom w:val="nil"/>
          <w:right w:val="nil"/>
          <w:between w:val="nil"/>
        </w:pBdr>
        <w:spacing w:after="0" w:line="240" w:lineRule="auto"/>
        <w:jc w:val="both"/>
        <w:rPr>
          <w:rFonts w:ascii="Arial" w:hAnsi="Arial" w:cs="Arial"/>
          <w:color w:val="000000"/>
          <w:sz w:val="20"/>
          <w:szCs w:val="20"/>
          <w:lang w:val="fr-MA"/>
        </w:rPr>
      </w:pPr>
      <w:r w:rsidRPr="001174C5">
        <w:rPr>
          <w:rFonts w:ascii="Arial" w:hAnsi="Arial" w:cs="Arial"/>
          <w:color w:val="000000"/>
          <w:sz w:val="20"/>
          <w:szCs w:val="20"/>
          <w:lang w:val="fr-MA"/>
        </w:rPr>
        <w:t>Le Legion 5 avec processeurs AMD Ryzen 7</w:t>
      </w:r>
      <w:r w:rsidR="004F10CB">
        <w:rPr>
          <w:rFonts w:ascii="Arial" w:hAnsi="Arial" w:cs="Arial"/>
          <w:color w:val="000000"/>
          <w:sz w:val="20"/>
          <w:szCs w:val="20"/>
          <w:lang w:val="fr-MA"/>
        </w:rPr>
        <w:t xml:space="preserve"> est disponible à partir de </w:t>
      </w:r>
      <w:r w:rsidR="00A452D3">
        <w:rPr>
          <w:rFonts w:ascii="Arial" w:hAnsi="Arial" w:cs="Arial"/>
          <w:color w:val="000000"/>
          <w:sz w:val="20"/>
          <w:szCs w:val="20"/>
          <w:lang w:val="fr-MA"/>
        </w:rPr>
        <w:t>17</w:t>
      </w:r>
      <w:r w:rsidR="0066395C">
        <w:rPr>
          <w:rFonts w:ascii="Arial" w:hAnsi="Arial" w:cs="Arial"/>
          <w:color w:val="000000"/>
          <w:sz w:val="20"/>
          <w:szCs w:val="20"/>
          <w:lang w:val="fr-MA"/>
        </w:rPr>
        <w:t>.</w:t>
      </w:r>
      <w:r w:rsidRPr="001174C5">
        <w:rPr>
          <w:rFonts w:ascii="Arial" w:hAnsi="Arial" w:cs="Arial"/>
          <w:color w:val="000000"/>
          <w:sz w:val="20"/>
          <w:szCs w:val="20"/>
          <w:lang w:val="fr-MA"/>
        </w:rPr>
        <w:t>999 DH ou avec un processe</w:t>
      </w:r>
      <w:r w:rsidR="00A452D3">
        <w:rPr>
          <w:rFonts w:ascii="Arial" w:hAnsi="Arial" w:cs="Arial"/>
          <w:color w:val="000000"/>
          <w:sz w:val="20"/>
          <w:szCs w:val="20"/>
          <w:lang w:val="fr-MA"/>
        </w:rPr>
        <w:t xml:space="preserve">ur  Intel® </w:t>
      </w:r>
      <w:proofErr w:type="spellStart"/>
      <w:r w:rsidR="00A452D3">
        <w:rPr>
          <w:rFonts w:ascii="Arial" w:hAnsi="Arial" w:cs="Arial"/>
          <w:color w:val="000000"/>
          <w:sz w:val="20"/>
          <w:szCs w:val="20"/>
          <w:lang w:val="fr-MA"/>
        </w:rPr>
        <w:t>Core</w:t>
      </w:r>
      <w:proofErr w:type="spellEnd"/>
      <w:r w:rsidR="00A452D3">
        <w:rPr>
          <w:rFonts w:ascii="Arial" w:hAnsi="Arial" w:cs="Arial"/>
          <w:color w:val="000000"/>
          <w:sz w:val="20"/>
          <w:szCs w:val="20"/>
          <w:lang w:val="fr-MA"/>
        </w:rPr>
        <w:t>™ à partir de 19</w:t>
      </w:r>
      <w:r w:rsidR="00895CCD">
        <w:rPr>
          <w:rFonts w:ascii="Arial" w:hAnsi="Arial" w:cs="Arial"/>
          <w:color w:val="000000"/>
          <w:sz w:val="20"/>
          <w:szCs w:val="20"/>
          <w:lang w:val="fr-MA"/>
        </w:rPr>
        <w:t>.</w:t>
      </w:r>
      <w:r w:rsidRPr="001174C5">
        <w:rPr>
          <w:rFonts w:ascii="Arial" w:hAnsi="Arial" w:cs="Arial"/>
          <w:color w:val="000000"/>
          <w:sz w:val="20"/>
          <w:szCs w:val="20"/>
          <w:lang w:val="fr-MA"/>
        </w:rPr>
        <w:t xml:space="preserve">999 DH chez tous les revendeurs Lenovo au Maroc. </w:t>
      </w:r>
    </w:p>
    <w:p w14:paraId="5F8EF06D" w14:textId="2A2A7B18" w:rsidR="00EF4C51" w:rsidRPr="001174C5" w:rsidRDefault="00EF4C51" w:rsidP="00374750">
      <w:pPr>
        <w:pBdr>
          <w:top w:val="nil"/>
          <w:left w:val="nil"/>
          <w:bottom w:val="nil"/>
          <w:right w:val="nil"/>
          <w:between w:val="nil"/>
        </w:pBdr>
        <w:spacing w:after="0" w:line="240" w:lineRule="auto"/>
        <w:jc w:val="both"/>
        <w:rPr>
          <w:rFonts w:ascii="Arial" w:hAnsi="Arial" w:cs="Arial"/>
          <w:color w:val="000000"/>
          <w:sz w:val="20"/>
          <w:szCs w:val="20"/>
          <w:lang w:val="fr-MA"/>
        </w:rPr>
      </w:pPr>
    </w:p>
    <w:p w14:paraId="469F9576" w14:textId="77777777" w:rsidR="001A082C" w:rsidRPr="001174C5" w:rsidRDefault="001A082C" w:rsidP="00374750">
      <w:pPr>
        <w:pBdr>
          <w:top w:val="nil"/>
          <w:left w:val="nil"/>
          <w:bottom w:val="nil"/>
          <w:right w:val="nil"/>
          <w:between w:val="nil"/>
        </w:pBdr>
        <w:spacing w:after="0" w:line="240" w:lineRule="auto"/>
        <w:jc w:val="both"/>
        <w:rPr>
          <w:rFonts w:ascii="Arial" w:eastAsia="Arial" w:hAnsi="Arial" w:cs="Arial"/>
          <w:color w:val="262626"/>
          <w:sz w:val="20"/>
          <w:szCs w:val="20"/>
          <w:lang w:val="fr-MA"/>
        </w:rPr>
      </w:pPr>
    </w:p>
    <w:p w14:paraId="27A04D8C" w14:textId="0BBE2165" w:rsidR="00BB1FAC" w:rsidRDefault="006114B4" w:rsidP="00374750">
      <w:pPr>
        <w:pBdr>
          <w:top w:val="nil"/>
          <w:left w:val="nil"/>
          <w:bottom w:val="nil"/>
          <w:right w:val="nil"/>
          <w:between w:val="nil"/>
        </w:pBdr>
        <w:spacing w:after="0" w:line="240" w:lineRule="auto"/>
        <w:jc w:val="center"/>
        <w:rPr>
          <w:rFonts w:ascii="Arial" w:eastAsia="Arial" w:hAnsi="Arial" w:cs="Arial"/>
          <w:color w:val="262626"/>
          <w:sz w:val="20"/>
          <w:szCs w:val="20"/>
        </w:rPr>
      </w:pPr>
      <w:r>
        <w:rPr>
          <w:rFonts w:ascii="Arial" w:eastAsia="Arial" w:hAnsi="Arial" w:cs="Arial"/>
          <w:color w:val="262626"/>
          <w:sz w:val="20"/>
          <w:szCs w:val="20"/>
        </w:rPr>
        <w:t>###</w:t>
      </w:r>
    </w:p>
    <w:p w14:paraId="0D5A0A02" w14:textId="2AC6710D" w:rsidR="0006279F" w:rsidRPr="0006279F" w:rsidRDefault="0006279F" w:rsidP="00374750">
      <w:pPr>
        <w:jc w:val="both"/>
        <w:rPr>
          <w:rFonts w:asciiTheme="minorBidi" w:eastAsia="Arial" w:hAnsiTheme="minorBidi" w:cstheme="minorBidi"/>
          <w:sz w:val="18"/>
          <w:szCs w:val="18"/>
        </w:rPr>
      </w:pPr>
    </w:p>
    <w:p w14:paraId="339F149C" w14:textId="776B5A98" w:rsidR="0006279F" w:rsidRDefault="001174C5" w:rsidP="00374750">
      <w:pPr>
        <w:spacing w:after="0"/>
        <w:jc w:val="both"/>
        <w:rPr>
          <w:rFonts w:asciiTheme="minorBidi" w:hAnsiTheme="minorBidi" w:cstheme="minorBidi"/>
          <w:b/>
          <w:bCs/>
          <w:sz w:val="18"/>
          <w:szCs w:val="18"/>
        </w:rPr>
      </w:pPr>
      <w:r>
        <w:rPr>
          <w:rFonts w:asciiTheme="minorBidi" w:hAnsiTheme="minorBidi" w:cstheme="minorBidi"/>
          <w:b/>
          <w:bCs/>
          <w:sz w:val="18"/>
          <w:szCs w:val="18"/>
          <w:highlight w:val="white"/>
        </w:rPr>
        <w:t xml:space="preserve">A propos de </w:t>
      </w:r>
      <w:r w:rsidR="0006279F" w:rsidRPr="0006279F">
        <w:rPr>
          <w:rFonts w:asciiTheme="minorBidi" w:hAnsiTheme="minorBidi" w:cstheme="minorBidi"/>
          <w:b/>
          <w:bCs/>
          <w:sz w:val="18"/>
          <w:szCs w:val="18"/>
          <w:highlight w:val="white"/>
        </w:rPr>
        <w:t>Lenovo</w:t>
      </w:r>
    </w:p>
    <w:p w14:paraId="074A1E7A" w14:textId="556CB959" w:rsidR="001174C5" w:rsidRDefault="0006279F" w:rsidP="00374750">
      <w:pPr>
        <w:spacing w:after="0"/>
        <w:jc w:val="both"/>
        <w:rPr>
          <w:rFonts w:asciiTheme="minorBidi" w:hAnsiTheme="minorBidi" w:cstheme="minorBidi"/>
          <w:sz w:val="18"/>
          <w:szCs w:val="18"/>
          <w:highlight w:val="white"/>
        </w:rPr>
      </w:pPr>
      <w:r w:rsidRPr="0006279F">
        <w:rPr>
          <w:rFonts w:asciiTheme="minorBidi" w:hAnsiTheme="minorBidi" w:cstheme="minorBidi"/>
          <w:sz w:val="18"/>
          <w:szCs w:val="18"/>
          <w:highlight w:val="white"/>
        </w:rPr>
        <w:t>Lenovo (HKSE: 992) (ADR: LNVGY) is a US$45 billion Fortune Global 500 company and a global technology leader in driving Intelligent Transformation through smart devices and infrastructure that create the best user experience. Lenovo manufactures one of the world’s widest portfolios of connected products, including smartphones (Motorola), tablets, PCs (ThinkPad, Yoga, Lenovo Legion) and workstations as well as AR/VR devices and smart home/office solutions. Lenovo’s data center solutions (</w:t>
      </w:r>
      <w:proofErr w:type="spellStart"/>
      <w:r w:rsidRPr="0006279F">
        <w:rPr>
          <w:rFonts w:asciiTheme="minorBidi" w:hAnsiTheme="minorBidi" w:cstheme="minorBidi"/>
          <w:sz w:val="18"/>
          <w:szCs w:val="18"/>
          <w:highlight w:val="white"/>
        </w:rPr>
        <w:t>ThinkSystem</w:t>
      </w:r>
      <w:proofErr w:type="spellEnd"/>
      <w:r w:rsidRPr="0006279F">
        <w:rPr>
          <w:rFonts w:asciiTheme="minorBidi" w:hAnsiTheme="minorBidi" w:cstheme="minorBidi"/>
          <w:sz w:val="18"/>
          <w:szCs w:val="18"/>
          <w:highlight w:val="white"/>
        </w:rPr>
        <w:t xml:space="preserve">, </w:t>
      </w:r>
      <w:proofErr w:type="spellStart"/>
      <w:r w:rsidRPr="0006279F">
        <w:rPr>
          <w:rFonts w:asciiTheme="minorBidi" w:hAnsiTheme="minorBidi" w:cstheme="minorBidi"/>
          <w:sz w:val="18"/>
          <w:szCs w:val="18"/>
          <w:highlight w:val="white"/>
        </w:rPr>
        <w:t>ThinkAgile</w:t>
      </w:r>
      <w:proofErr w:type="spellEnd"/>
      <w:r w:rsidRPr="0006279F">
        <w:rPr>
          <w:rFonts w:asciiTheme="minorBidi" w:hAnsiTheme="minorBidi" w:cstheme="minorBidi"/>
          <w:sz w:val="18"/>
          <w:szCs w:val="18"/>
          <w:highlight w:val="white"/>
        </w:rPr>
        <w:t>) are creating the capacity and computing power for the connections that are changing business and society. Lenovo works to inspire the difference in everyone and build a smarter future where everyone thrives. </w:t>
      </w:r>
    </w:p>
    <w:p w14:paraId="470F71D5" w14:textId="368EE4CD" w:rsidR="00356880" w:rsidRDefault="00356880" w:rsidP="00374750">
      <w:pPr>
        <w:spacing w:after="0"/>
        <w:jc w:val="both"/>
        <w:rPr>
          <w:rFonts w:asciiTheme="minorBidi" w:hAnsiTheme="minorBidi" w:cstheme="minorBidi"/>
          <w:sz w:val="18"/>
          <w:szCs w:val="18"/>
          <w:highlight w:val="white"/>
        </w:rPr>
      </w:pPr>
    </w:p>
    <w:p w14:paraId="5A1BEE76" w14:textId="38896A80" w:rsidR="00356880" w:rsidRPr="001174C5" w:rsidRDefault="00356880" w:rsidP="00374750">
      <w:pPr>
        <w:spacing w:after="0"/>
        <w:jc w:val="both"/>
        <w:rPr>
          <w:rFonts w:asciiTheme="minorBidi" w:hAnsiTheme="minorBidi" w:cstheme="minorBidi"/>
          <w:sz w:val="18"/>
          <w:szCs w:val="18"/>
          <w:lang w:val="fr-MA"/>
        </w:rPr>
      </w:pPr>
      <w:r w:rsidRPr="00356880">
        <w:rPr>
          <w:rFonts w:asciiTheme="minorBidi" w:hAnsiTheme="minorBidi" w:cstheme="minorBidi"/>
          <w:sz w:val="18"/>
          <w:szCs w:val="18"/>
          <w:lang w:val="fr-MA"/>
        </w:rPr>
        <w:t xml:space="preserve">Lenovo (HKSE : 992) (ADR : LNVGY) est une entreprise du palmarès Fortune Global 500 d’une valeur de </w:t>
      </w:r>
      <w:r>
        <w:rPr>
          <w:rFonts w:asciiTheme="minorBidi" w:hAnsiTheme="minorBidi" w:cstheme="minorBidi"/>
          <w:sz w:val="18"/>
          <w:szCs w:val="18"/>
          <w:lang w:val="fr-MA"/>
        </w:rPr>
        <w:t>45</w:t>
      </w:r>
      <w:r w:rsidRPr="00356880">
        <w:rPr>
          <w:rFonts w:asciiTheme="minorBidi" w:hAnsiTheme="minorBidi" w:cstheme="minorBidi"/>
          <w:sz w:val="18"/>
          <w:szCs w:val="18"/>
          <w:lang w:val="fr-MA"/>
        </w:rPr>
        <w:t xml:space="preserve"> milliards de $ US</w:t>
      </w:r>
      <w:r>
        <w:rPr>
          <w:rFonts w:asciiTheme="minorBidi" w:hAnsiTheme="minorBidi" w:cstheme="minorBidi"/>
          <w:sz w:val="18"/>
          <w:szCs w:val="18"/>
          <w:lang w:val="fr-MA"/>
        </w:rPr>
        <w:t xml:space="preserve"> et </w:t>
      </w:r>
      <w:r w:rsidRPr="001174C5">
        <w:rPr>
          <w:rFonts w:asciiTheme="minorBidi" w:hAnsiTheme="minorBidi" w:cstheme="minorBidi"/>
          <w:sz w:val="18"/>
          <w:szCs w:val="18"/>
          <w:lang w:val="fr-MA"/>
        </w:rPr>
        <w:t xml:space="preserve">un leader technologique mondial </w:t>
      </w:r>
      <w:r w:rsidRPr="00356880">
        <w:rPr>
          <w:rFonts w:asciiTheme="minorBidi" w:hAnsiTheme="minorBidi" w:cstheme="minorBidi"/>
          <w:sz w:val="18"/>
          <w:szCs w:val="18"/>
          <w:lang w:val="fr-MA"/>
        </w:rPr>
        <w:t>visant à fournir une technologie intelligente</w:t>
      </w:r>
      <w:r w:rsidRPr="001174C5">
        <w:rPr>
          <w:rFonts w:asciiTheme="minorBidi" w:hAnsiTheme="minorBidi" w:cstheme="minorBidi"/>
          <w:sz w:val="18"/>
          <w:szCs w:val="18"/>
          <w:lang w:val="fr-MA"/>
        </w:rPr>
        <w:t xml:space="preserve"> </w:t>
      </w:r>
      <w:r>
        <w:rPr>
          <w:rFonts w:asciiTheme="minorBidi" w:hAnsiTheme="minorBidi" w:cstheme="minorBidi"/>
          <w:sz w:val="18"/>
          <w:szCs w:val="18"/>
          <w:lang w:val="fr-MA"/>
        </w:rPr>
        <w:t>au moyen d’</w:t>
      </w:r>
      <w:r w:rsidRPr="001174C5">
        <w:rPr>
          <w:rFonts w:asciiTheme="minorBidi" w:hAnsiTheme="minorBidi" w:cstheme="minorBidi"/>
          <w:sz w:val="18"/>
          <w:szCs w:val="18"/>
          <w:lang w:val="fr-MA"/>
        </w:rPr>
        <w:t xml:space="preserve">appareils </w:t>
      </w:r>
      <w:r>
        <w:rPr>
          <w:rFonts w:asciiTheme="minorBidi" w:hAnsiTheme="minorBidi" w:cstheme="minorBidi"/>
          <w:sz w:val="18"/>
          <w:szCs w:val="18"/>
          <w:lang w:val="fr-MA"/>
        </w:rPr>
        <w:t>connectés</w:t>
      </w:r>
      <w:r w:rsidRPr="001174C5">
        <w:rPr>
          <w:rFonts w:asciiTheme="minorBidi" w:hAnsiTheme="minorBidi" w:cstheme="minorBidi"/>
          <w:sz w:val="18"/>
          <w:szCs w:val="18"/>
          <w:lang w:val="fr-MA"/>
        </w:rPr>
        <w:t xml:space="preserve"> et </w:t>
      </w:r>
      <w:r>
        <w:rPr>
          <w:rFonts w:asciiTheme="minorBidi" w:hAnsiTheme="minorBidi" w:cstheme="minorBidi"/>
          <w:sz w:val="18"/>
          <w:szCs w:val="18"/>
          <w:lang w:val="fr-MA"/>
        </w:rPr>
        <w:t>d’</w:t>
      </w:r>
      <w:r w:rsidRPr="001174C5">
        <w:rPr>
          <w:rFonts w:asciiTheme="minorBidi" w:hAnsiTheme="minorBidi" w:cstheme="minorBidi"/>
          <w:sz w:val="18"/>
          <w:szCs w:val="18"/>
          <w:lang w:val="fr-MA"/>
        </w:rPr>
        <w:t xml:space="preserve">une infrastructure qui créent la meilleure expérience utilisateur. Lenovo </w:t>
      </w:r>
      <w:r w:rsidR="009116D8">
        <w:rPr>
          <w:rFonts w:asciiTheme="minorBidi" w:hAnsiTheme="minorBidi" w:cstheme="minorBidi"/>
          <w:sz w:val="18"/>
          <w:szCs w:val="18"/>
          <w:lang w:val="fr-MA"/>
        </w:rPr>
        <w:t>présente</w:t>
      </w:r>
      <w:r w:rsidRPr="001174C5">
        <w:rPr>
          <w:rFonts w:asciiTheme="minorBidi" w:hAnsiTheme="minorBidi" w:cstheme="minorBidi"/>
          <w:sz w:val="18"/>
          <w:szCs w:val="18"/>
          <w:lang w:val="fr-MA"/>
        </w:rPr>
        <w:t xml:space="preserve"> l'un des plus vastes portefeuilles de produits connectés au monde, notamment des smartphones (Motorola), des tablettes, des PC (</w:t>
      </w:r>
      <w:proofErr w:type="spellStart"/>
      <w:r w:rsidRPr="001174C5">
        <w:rPr>
          <w:rFonts w:asciiTheme="minorBidi" w:hAnsiTheme="minorBidi" w:cstheme="minorBidi"/>
          <w:sz w:val="18"/>
          <w:szCs w:val="18"/>
          <w:lang w:val="fr-MA"/>
        </w:rPr>
        <w:t>ThinkPad</w:t>
      </w:r>
      <w:proofErr w:type="spellEnd"/>
      <w:r w:rsidRPr="001174C5">
        <w:rPr>
          <w:rFonts w:asciiTheme="minorBidi" w:hAnsiTheme="minorBidi" w:cstheme="minorBidi"/>
          <w:sz w:val="18"/>
          <w:szCs w:val="18"/>
          <w:lang w:val="fr-MA"/>
        </w:rPr>
        <w:t>, Yoga, Lenovo Legion) et des postes de travail, ainsi que des appareils AR/VR et des solutions intelligentes pour la maison/le bureau. Les solutions de centre de données de Lenovo (</w:t>
      </w:r>
      <w:proofErr w:type="spellStart"/>
      <w:r w:rsidRPr="001174C5">
        <w:rPr>
          <w:rFonts w:asciiTheme="minorBidi" w:hAnsiTheme="minorBidi" w:cstheme="minorBidi"/>
          <w:sz w:val="18"/>
          <w:szCs w:val="18"/>
          <w:lang w:val="fr-MA"/>
        </w:rPr>
        <w:t>ThinkSystem</w:t>
      </w:r>
      <w:proofErr w:type="spellEnd"/>
      <w:r w:rsidRPr="001174C5">
        <w:rPr>
          <w:rFonts w:asciiTheme="minorBidi" w:hAnsiTheme="minorBidi" w:cstheme="minorBidi"/>
          <w:sz w:val="18"/>
          <w:szCs w:val="18"/>
          <w:lang w:val="fr-MA"/>
        </w:rPr>
        <w:t xml:space="preserve">, </w:t>
      </w:r>
      <w:proofErr w:type="spellStart"/>
      <w:r w:rsidRPr="001174C5">
        <w:rPr>
          <w:rFonts w:asciiTheme="minorBidi" w:hAnsiTheme="minorBidi" w:cstheme="minorBidi"/>
          <w:sz w:val="18"/>
          <w:szCs w:val="18"/>
          <w:lang w:val="fr-MA"/>
        </w:rPr>
        <w:t>ThinkAgile</w:t>
      </w:r>
      <w:proofErr w:type="spellEnd"/>
      <w:r w:rsidRPr="001174C5">
        <w:rPr>
          <w:rFonts w:asciiTheme="minorBidi" w:hAnsiTheme="minorBidi" w:cstheme="minorBidi"/>
          <w:sz w:val="18"/>
          <w:szCs w:val="18"/>
          <w:lang w:val="fr-MA"/>
        </w:rPr>
        <w:t xml:space="preserve">) créent la capacité et la puissance de calcul pour les connexions qui changent l'entreprise et la société. Lenovo s'efforce d'inspirer la différence et de construire un avenir plus intelligent </w:t>
      </w:r>
      <w:r w:rsidR="008F3046">
        <w:rPr>
          <w:rFonts w:asciiTheme="minorBidi" w:hAnsiTheme="minorBidi" w:cstheme="minorBidi"/>
          <w:sz w:val="18"/>
          <w:szCs w:val="18"/>
          <w:lang w:val="fr-MA"/>
        </w:rPr>
        <w:t>pour l’épanouissement de chacun.</w:t>
      </w:r>
    </w:p>
    <w:p w14:paraId="368707E4" w14:textId="77777777" w:rsidR="008F3046" w:rsidRDefault="008F3046" w:rsidP="00374750">
      <w:pPr>
        <w:spacing w:after="0"/>
        <w:jc w:val="both"/>
        <w:rPr>
          <w:rFonts w:asciiTheme="minorBidi" w:hAnsiTheme="minorBidi" w:cstheme="minorBidi"/>
          <w:sz w:val="18"/>
          <w:szCs w:val="18"/>
          <w:lang w:val="fr-MA"/>
        </w:rPr>
      </w:pPr>
    </w:p>
    <w:p w14:paraId="21BCC525" w14:textId="5061C56B" w:rsidR="0006279F" w:rsidRPr="008F3046" w:rsidRDefault="008F3046" w:rsidP="00374750">
      <w:pPr>
        <w:spacing w:after="0"/>
        <w:jc w:val="both"/>
        <w:rPr>
          <w:rFonts w:asciiTheme="minorBidi" w:hAnsiTheme="minorBidi" w:cstheme="minorBidi"/>
          <w:b/>
          <w:bCs/>
          <w:sz w:val="18"/>
          <w:szCs w:val="18"/>
          <w:lang w:val="fr-MA"/>
        </w:rPr>
      </w:pPr>
      <w:r w:rsidRPr="008F3046">
        <w:rPr>
          <w:rFonts w:asciiTheme="minorBidi" w:hAnsiTheme="minorBidi" w:cstheme="minorBidi"/>
          <w:sz w:val="18"/>
          <w:szCs w:val="18"/>
          <w:highlight w:val="white"/>
          <w:lang w:val="fr-MA"/>
        </w:rPr>
        <w:t>Suivez-nous sur</w:t>
      </w:r>
      <w:r w:rsidR="0006279F" w:rsidRPr="008F3046">
        <w:rPr>
          <w:rFonts w:asciiTheme="minorBidi" w:hAnsiTheme="minorBidi" w:cstheme="minorBidi"/>
          <w:color w:val="333333"/>
          <w:sz w:val="18"/>
          <w:szCs w:val="18"/>
          <w:highlight w:val="white"/>
          <w:lang w:val="fr-MA"/>
        </w:rPr>
        <w:t xml:space="preserve"> </w:t>
      </w:r>
      <w:hyperlink r:id="rId12" w:history="1">
        <w:r w:rsidR="0006279F" w:rsidRPr="008F3046">
          <w:rPr>
            <w:rStyle w:val="Lienhypertexte"/>
            <w:rFonts w:asciiTheme="minorBidi" w:hAnsiTheme="minorBidi" w:cstheme="minorBidi"/>
            <w:color w:val="009DD9"/>
            <w:sz w:val="18"/>
            <w:szCs w:val="18"/>
            <w:highlight w:val="white"/>
            <w:lang w:val="fr-MA"/>
          </w:rPr>
          <w:t>LinkedIn</w:t>
        </w:r>
      </w:hyperlink>
      <w:r w:rsidR="0006279F" w:rsidRPr="008F3046">
        <w:rPr>
          <w:rFonts w:asciiTheme="minorBidi" w:hAnsiTheme="minorBidi" w:cstheme="minorBidi"/>
          <w:color w:val="333333"/>
          <w:sz w:val="18"/>
          <w:szCs w:val="18"/>
          <w:highlight w:val="white"/>
          <w:lang w:val="fr-MA"/>
        </w:rPr>
        <w:t xml:space="preserve">, </w:t>
      </w:r>
      <w:hyperlink r:id="rId13" w:history="1">
        <w:r w:rsidR="0006279F" w:rsidRPr="008F3046">
          <w:rPr>
            <w:rStyle w:val="Lienhypertexte"/>
            <w:rFonts w:asciiTheme="minorBidi" w:hAnsiTheme="minorBidi" w:cstheme="minorBidi"/>
            <w:color w:val="009DD9"/>
            <w:sz w:val="18"/>
            <w:szCs w:val="18"/>
            <w:highlight w:val="white"/>
            <w:lang w:val="fr-MA"/>
          </w:rPr>
          <w:t>Facebook</w:t>
        </w:r>
      </w:hyperlink>
      <w:r w:rsidR="0006279F" w:rsidRPr="008F3046">
        <w:rPr>
          <w:rFonts w:asciiTheme="minorBidi" w:hAnsiTheme="minorBidi" w:cstheme="minorBidi"/>
          <w:color w:val="333333"/>
          <w:sz w:val="18"/>
          <w:szCs w:val="18"/>
          <w:highlight w:val="white"/>
          <w:lang w:val="fr-MA"/>
        </w:rPr>
        <w:t xml:space="preserve">, </w:t>
      </w:r>
      <w:hyperlink r:id="rId14" w:history="1">
        <w:r w:rsidR="0006279F" w:rsidRPr="008F3046">
          <w:rPr>
            <w:rStyle w:val="Lienhypertexte"/>
            <w:rFonts w:asciiTheme="minorBidi" w:hAnsiTheme="minorBidi" w:cstheme="minorBidi"/>
            <w:color w:val="009DD9"/>
            <w:sz w:val="18"/>
            <w:szCs w:val="18"/>
            <w:highlight w:val="white"/>
            <w:lang w:val="fr-MA"/>
          </w:rPr>
          <w:t>Twitter</w:t>
        </w:r>
      </w:hyperlink>
      <w:r w:rsidR="0006279F" w:rsidRPr="008F3046">
        <w:rPr>
          <w:rFonts w:asciiTheme="minorBidi" w:hAnsiTheme="minorBidi" w:cstheme="minorBidi"/>
          <w:color w:val="333333"/>
          <w:sz w:val="18"/>
          <w:szCs w:val="18"/>
          <w:highlight w:val="white"/>
          <w:lang w:val="fr-MA"/>
        </w:rPr>
        <w:t xml:space="preserve">, </w:t>
      </w:r>
      <w:hyperlink r:id="rId15" w:history="1">
        <w:r w:rsidR="0006279F" w:rsidRPr="008F3046">
          <w:rPr>
            <w:rStyle w:val="Lienhypertexte"/>
            <w:rFonts w:asciiTheme="minorBidi" w:hAnsiTheme="minorBidi" w:cstheme="minorBidi"/>
            <w:color w:val="009DD9"/>
            <w:sz w:val="18"/>
            <w:szCs w:val="18"/>
            <w:highlight w:val="white"/>
            <w:lang w:val="fr-MA"/>
          </w:rPr>
          <w:t>Instagram</w:t>
        </w:r>
      </w:hyperlink>
      <w:r w:rsidR="0006279F" w:rsidRPr="008F3046">
        <w:rPr>
          <w:rFonts w:asciiTheme="minorBidi" w:hAnsiTheme="minorBidi" w:cstheme="minorBidi"/>
          <w:color w:val="333333"/>
          <w:sz w:val="18"/>
          <w:szCs w:val="18"/>
          <w:highlight w:val="white"/>
          <w:lang w:val="fr-MA"/>
        </w:rPr>
        <w:t>,</w:t>
      </w:r>
      <w:r w:rsidR="0006279F" w:rsidRPr="008F3046">
        <w:rPr>
          <w:rFonts w:asciiTheme="minorBidi" w:hAnsiTheme="minorBidi" w:cstheme="minorBidi"/>
          <w:sz w:val="18"/>
          <w:szCs w:val="18"/>
          <w:highlight w:val="white"/>
          <w:lang w:val="fr-MA"/>
        </w:rPr>
        <w:t xml:space="preserve"> </w:t>
      </w:r>
      <w:r w:rsidRPr="008F3046">
        <w:rPr>
          <w:rFonts w:asciiTheme="minorBidi" w:hAnsiTheme="minorBidi" w:cstheme="minorBidi"/>
          <w:sz w:val="18"/>
          <w:szCs w:val="18"/>
          <w:highlight w:val="white"/>
          <w:lang w:val="fr-MA"/>
        </w:rPr>
        <w:t>ou visitez notre site web</w:t>
      </w:r>
      <w:r w:rsidR="0006279F" w:rsidRPr="008F3046">
        <w:rPr>
          <w:rFonts w:asciiTheme="minorBidi" w:hAnsiTheme="minorBidi" w:cstheme="minorBidi"/>
          <w:color w:val="333333"/>
          <w:sz w:val="18"/>
          <w:szCs w:val="18"/>
          <w:highlight w:val="white"/>
          <w:lang w:val="fr-MA"/>
        </w:rPr>
        <w:t xml:space="preserve"> </w:t>
      </w:r>
      <w:hyperlink r:id="rId16" w:history="1">
        <w:r w:rsidR="0006279F" w:rsidRPr="008F3046">
          <w:rPr>
            <w:rStyle w:val="Lienhypertexte"/>
            <w:rFonts w:asciiTheme="minorBidi" w:hAnsiTheme="minorBidi" w:cstheme="minorBidi"/>
            <w:color w:val="009DD9"/>
            <w:sz w:val="18"/>
            <w:szCs w:val="18"/>
            <w:highlight w:val="white"/>
            <w:lang w:val="fr-MA"/>
          </w:rPr>
          <w:t>http://www. lenovo.com</w:t>
        </w:r>
      </w:hyperlink>
      <w:r w:rsidR="0006279F" w:rsidRPr="008F3046">
        <w:rPr>
          <w:rFonts w:asciiTheme="minorBidi" w:hAnsiTheme="minorBidi" w:cstheme="minorBidi"/>
          <w:color w:val="333333"/>
          <w:sz w:val="18"/>
          <w:szCs w:val="18"/>
          <w:highlight w:val="white"/>
          <w:lang w:val="fr-MA"/>
        </w:rPr>
        <w:t>.</w:t>
      </w:r>
    </w:p>
    <w:bookmarkEnd w:id="0"/>
    <w:p w14:paraId="686ADFEA" w14:textId="671CFCC1" w:rsidR="0006279F" w:rsidRDefault="0006279F" w:rsidP="00374750">
      <w:pPr>
        <w:jc w:val="both"/>
        <w:rPr>
          <w:rFonts w:ascii="Arial" w:eastAsia="Arial" w:hAnsi="Arial" w:cs="Arial"/>
          <w:color w:val="262626"/>
          <w:sz w:val="16"/>
          <w:szCs w:val="16"/>
        </w:rPr>
      </w:pPr>
    </w:p>
    <w:p w14:paraId="5E1975C4" w14:textId="77777777" w:rsidR="0006279F" w:rsidRPr="0006279F" w:rsidRDefault="0006279F" w:rsidP="0006279F">
      <w:pPr>
        <w:rPr>
          <w:rFonts w:ascii="Arial" w:eastAsia="Arial" w:hAnsi="Arial" w:cs="Arial"/>
          <w:sz w:val="16"/>
          <w:szCs w:val="16"/>
        </w:rPr>
      </w:pPr>
    </w:p>
    <w:sectPr w:rsidR="0006279F" w:rsidRPr="0006279F">
      <w:headerReference w:type="default" r:id="rId17"/>
      <w:footerReference w:type="default" r:id="rId18"/>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2798F" w14:textId="77777777" w:rsidR="003709AE" w:rsidRDefault="003709AE">
      <w:pPr>
        <w:spacing w:after="0" w:line="240" w:lineRule="auto"/>
      </w:pPr>
      <w:r>
        <w:separator/>
      </w:r>
    </w:p>
  </w:endnote>
  <w:endnote w:type="continuationSeparator" w:id="0">
    <w:p w14:paraId="247BC906" w14:textId="77777777" w:rsidR="003709AE" w:rsidRDefault="003709AE">
      <w:pPr>
        <w:spacing w:after="0" w:line="240" w:lineRule="auto"/>
      </w:pPr>
      <w:r>
        <w:continuationSeparator/>
      </w:r>
    </w:p>
  </w:endnote>
  <w:endnote w:type="continuationNotice" w:id="1">
    <w:p w14:paraId="73FABDD9" w14:textId="77777777" w:rsidR="003709AE" w:rsidRDefault="00370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script"/>
    <w:pitch w:val="variable"/>
    <w:sig w:usb0="A00002BF" w:usb1="38CF7CFA" w:usb2="00000016" w:usb3="00000000" w:csb0="0004000F" w:csb1="00000000"/>
  </w:font>
  <w:font w:name="Segoe UI">
    <w:charset w:val="00"/>
    <w:family w:val="swiss"/>
    <w:pitch w:val="variable"/>
    <w:sig w:usb0="E4002EFF" w:usb1="C000E47F" w:usb2="00000009" w:usb3="00000000" w:csb0="000001FF" w:csb1="00000000"/>
  </w:font>
  <w:font w:name="Intel Clear">
    <w:charset w:val="00"/>
    <w:family w:val="swiss"/>
    <w:pitch w:val="variable"/>
    <w:sig w:usb0="E10006FF" w:usb1="400060FB" w:usb2="00000028"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C0" w14:textId="77777777" w:rsidR="001E332A" w:rsidRDefault="001E332A">
    <w:pPr>
      <w:widowControl w:val="0"/>
      <w:pBdr>
        <w:top w:val="nil"/>
        <w:left w:val="nil"/>
        <w:bottom w:val="nil"/>
        <w:right w:val="nil"/>
        <w:between w:val="nil"/>
      </w:pBdr>
      <w:spacing w:after="0" w:line="276" w:lineRule="auto"/>
      <w:rPr>
        <w:color w:val="000000"/>
      </w:rPr>
    </w:pPr>
  </w:p>
  <w:p w14:paraId="000000C4" w14:textId="77777777" w:rsidR="001E332A" w:rsidRDefault="001E33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ED37A" w14:textId="77777777" w:rsidR="003709AE" w:rsidRDefault="003709AE">
      <w:pPr>
        <w:spacing w:after="0" w:line="240" w:lineRule="auto"/>
      </w:pPr>
      <w:r>
        <w:separator/>
      </w:r>
    </w:p>
  </w:footnote>
  <w:footnote w:type="continuationSeparator" w:id="0">
    <w:p w14:paraId="70BB90B8" w14:textId="77777777" w:rsidR="003709AE" w:rsidRDefault="003709AE">
      <w:pPr>
        <w:spacing w:after="0" w:line="240" w:lineRule="auto"/>
      </w:pPr>
      <w:r>
        <w:continuationSeparator/>
      </w:r>
    </w:p>
  </w:footnote>
  <w:footnote w:type="continuationNotice" w:id="1">
    <w:p w14:paraId="69B0E66F" w14:textId="77777777" w:rsidR="003709AE" w:rsidRDefault="003709A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A" w14:textId="77777777" w:rsidR="001E332A" w:rsidRDefault="001E332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86CA2"/>
    <w:multiLevelType w:val="multilevel"/>
    <w:tmpl w:val="BEA200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58D3E31"/>
    <w:multiLevelType w:val="hybridMultilevel"/>
    <w:tmpl w:val="FF364AC6"/>
    <w:lvl w:ilvl="0" w:tplc="8AC8930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93AEA"/>
    <w:multiLevelType w:val="hybridMultilevel"/>
    <w:tmpl w:val="E9283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FE002A"/>
    <w:multiLevelType w:val="hybridMultilevel"/>
    <w:tmpl w:val="885A626C"/>
    <w:lvl w:ilvl="0" w:tplc="FFFFFFFF">
      <w:start w:val="1"/>
      <w:numFmt w:val="bullet"/>
      <w:lvlText w:val="o"/>
      <w:lvlJc w:val="left"/>
      <w:pPr>
        <w:ind w:left="1080" w:hanging="360"/>
      </w:pPr>
      <w:rPr>
        <w:rFonts w:ascii="Courier New" w:hAnsi="Courier New"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2A"/>
    <w:rsid w:val="00014DA0"/>
    <w:rsid w:val="00015F80"/>
    <w:rsid w:val="000264DA"/>
    <w:rsid w:val="00043F8A"/>
    <w:rsid w:val="00051164"/>
    <w:rsid w:val="0005151A"/>
    <w:rsid w:val="0006279F"/>
    <w:rsid w:val="00075933"/>
    <w:rsid w:val="00077B06"/>
    <w:rsid w:val="000916EE"/>
    <w:rsid w:val="00092F88"/>
    <w:rsid w:val="000A7CC6"/>
    <w:rsid w:val="000B02DB"/>
    <w:rsid w:val="000B26F5"/>
    <w:rsid w:val="000B6E58"/>
    <w:rsid w:val="000D15D7"/>
    <w:rsid w:val="000D2054"/>
    <w:rsid w:val="000F6590"/>
    <w:rsid w:val="000F7904"/>
    <w:rsid w:val="001174C5"/>
    <w:rsid w:val="0014467A"/>
    <w:rsid w:val="00145CA1"/>
    <w:rsid w:val="00160DF3"/>
    <w:rsid w:val="00166261"/>
    <w:rsid w:val="00166BD0"/>
    <w:rsid w:val="001726FF"/>
    <w:rsid w:val="001A082C"/>
    <w:rsid w:val="001A086F"/>
    <w:rsid w:val="001A70F9"/>
    <w:rsid w:val="001B025C"/>
    <w:rsid w:val="001C5089"/>
    <w:rsid w:val="001E332A"/>
    <w:rsid w:val="001E6C75"/>
    <w:rsid w:val="002014D5"/>
    <w:rsid w:val="002179E5"/>
    <w:rsid w:val="00223D37"/>
    <w:rsid w:val="0022520E"/>
    <w:rsid w:val="00230115"/>
    <w:rsid w:val="002302E7"/>
    <w:rsid w:val="00253E80"/>
    <w:rsid w:val="002557B3"/>
    <w:rsid w:val="00257316"/>
    <w:rsid w:val="002752E3"/>
    <w:rsid w:val="002758CD"/>
    <w:rsid w:val="00277200"/>
    <w:rsid w:val="002822C5"/>
    <w:rsid w:val="002903CB"/>
    <w:rsid w:val="00291D75"/>
    <w:rsid w:val="00292AAD"/>
    <w:rsid w:val="002A4838"/>
    <w:rsid w:val="002A4D02"/>
    <w:rsid w:val="002B0F2F"/>
    <w:rsid w:val="002B3A18"/>
    <w:rsid w:val="002C5302"/>
    <w:rsid w:val="002C6693"/>
    <w:rsid w:val="002D6547"/>
    <w:rsid w:val="002D68BC"/>
    <w:rsid w:val="002E0CA1"/>
    <w:rsid w:val="002E2C69"/>
    <w:rsid w:val="002F34F9"/>
    <w:rsid w:val="003020B7"/>
    <w:rsid w:val="003020E1"/>
    <w:rsid w:val="003106B9"/>
    <w:rsid w:val="00311130"/>
    <w:rsid w:val="003165DA"/>
    <w:rsid w:val="00322703"/>
    <w:rsid w:val="00325FFD"/>
    <w:rsid w:val="00336DE8"/>
    <w:rsid w:val="003534CA"/>
    <w:rsid w:val="0035439D"/>
    <w:rsid w:val="00356880"/>
    <w:rsid w:val="003604DF"/>
    <w:rsid w:val="003709AE"/>
    <w:rsid w:val="00374750"/>
    <w:rsid w:val="003761B1"/>
    <w:rsid w:val="00381B2F"/>
    <w:rsid w:val="0038656B"/>
    <w:rsid w:val="003876E7"/>
    <w:rsid w:val="00396E25"/>
    <w:rsid w:val="003A2E2A"/>
    <w:rsid w:val="003A2E56"/>
    <w:rsid w:val="003A4967"/>
    <w:rsid w:val="003A52A5"/>
    <w:rsid w:val="003A5847"/>
    <w:rsid w:val="003B4A38"/>
    <w:rsid w:val="003E07A0"/>
    <w:rsid w:val="003F2529"/>
    <w:rsid w:val="003F30D5"/>
    <w:rsid w:val="003F4459"/>
    <w:rsid w:val="003F5EC5"/>
    <w:rsid w:val="0042113A"/>
    <w:rsid w:val="004364E4"/>
    <w:rsid w:val="0044166B"/>
    <w:rsid w:val="004428C9"/>
    <w:rsid w:val="00455A83"/>
    <w:rsid w:val="004571F4"/>
    <w:rsid w:val="00467DE8"/>
    <w:rsid w:val="00474FD9"/>
    <w:rsid w:val="00484CAA"/>
    <w:rsid w:val="00486AA1"/>
    <w:rsid w:val="004941A2"/>
    <w:rsid w:val="004B3FFE"/>
    <w:rsid w:val="004C07ED"/>
    <w:rsid w:val="004D1B1F"/>
    <w:rsid w:val="004E0AA8"/>
    <w:rsid w:val="004E3FD8"/>
    <w:rsid w:val="004E7EE5"/>
    <w:rsid w:val="004F10CB"/>
    <w:rsid w:val="004F2AA0"/>
    <w:rsid w:val="00501D6C"/>
    <w:rsid w:val="005166F4"/>
    <w:rsid w:val="00516955"/>
    <w:rsid w:val="00520567"/>
    <w:rsid w:val="00536332"/>
    <w:rsid w:val="0054113D"/>
    <w:rsid w:val="00544111"/>
    <w:rsid w:val="00544F81"/>
    <w:rsid w:val="0054516F"/>
    <w:rsid w:val="005457F2"/>
    <w:rsid w:val="00552CA9"/>
    <w:rsid w:val="005611C5"/>
    <w:rsid w:val="0056513C"/>
    <w:rsid w:val="0057084E"/>
    <w:rsid w:val="005A2DE4"/>
    <w:rsid w:val="005B198C"/>
    <w:rsid w:val="005B1FBA"/>
    <w:rsid w:val="005B7D40"/>
    <w:rsid w:val="005C0A9A"/>
    <w:rsid w:val="005C1C16"/>
    <w:rsid w:val="005C4566"/>
    <w:rsid w:val="005D7B06"/>
    <w:rsid w:val="005D7CCC"/>
    <w:rsid w:val="005E2BDE"/>
    <w:rsid w:val="005E5B56"/>
    <w:rsid w:val="005F2EB4"/>
    <w:rsid w:val="005F45FD"/>
    <w:rsid w:val="006114B4"/>
    <w:rsid w:val="00626005"/>
    <w:rsid w:val="00631A93"/>
    <w:rsid w:val="00636C2C"/>
    <w:rsid w:val="00647506"/>
    <w:rsid w:val="006630E4"/>
    <w:rsid w:val="0066395C"/>
    <w:rsid w:val="00670586"/>
    <w:rsid w:val="00670B71"/>
    <w:rsid w:val="00673E29"/>
    <w:rsid w:val="00681A12"/>
    <w:rsid w:val="0068575D"/>
    <w:rsid w:val="00692579"/>
    <w:rsid w:val="006A28CE"/>
    <w:rsid w:val="006A47C7"/>
    <w:rsid w:val="006A79A8"/>
    <w:rsid w:val="006D08C6"/>
    <w:rsid w:val="006D2E35"/>
    <w:rsid w:val="007134A7"/>
    <w:rsid w:val="00714CD9"/>
    <w:rsid w:val="007162DA"/>
    <w:rsid w:val="00722DDB"/>
    <w:rsid w:val="00726322"/>
    <w:rsid w:val="00726E0A"/>
    <w:rsid w:val="00734F06"/>
    <w:rsid w:val="00741B80"/>
    <w:rsid w:val="00746136"/>
    <w:rsid w:val="0075192F"/>
    <w:rsid w:val="00752226"/>
    <w:rsid w:val="00753575"/>
    <w:rsid w:val="007640EA"/>
    <w:rsid w:val="00782ED7"/>
    <w:rsid w:val="007856CE"/>
    <w:rsid w:val="00793BAD"/>
    <w:rsid w:val="007A3CC7"/>
    <w:rsid w:val="007A4EC9"/>
    <w:rsid w:val="007D2C71"/>
    <w:rsid w:val="007E3C58"/>
    <w:rsid w:val="007F179C"/>
    <w:rsid w:val="007F2B2D"/>
    <w:rsid w:val="007F576F"/>
    <w:rsid w:val="00813964"/>
    <w:rsid w:val="00827231"/>
    <w:rsid w:val="008301CE"/>
    <w:rsid w:val="00830F89"/>
    <w:rsid w:val="0083209C"/>
    <w:rsid w:val="0083551A"/>
    <w:rsid w:val="0084182E"/>
    <w:rsid w:val="00852F4B"/>
    <w:rsid w:val="00867969"/>
    <w:rsid w:val="008848B9"/>
    <w:rsid w:val="00895CCD"/>
    <w:rsid w:val="008A5B97"/>
    <w:rsid w:val="008B5A55"/>
    <w:rsid w:val="008C347C"/>
    <w:rsid w:val="008D2716"/>
    <w:rsid w:val="008D5C8C"/>
    <w:rsid w:val="008D7066"/>
    <w:rsid w:val="008F3046"/>
    <w:rsid w:val="0090566E"/>
    <w:rsid w:val="009116D8"/>
    <w:rsid w:val="00914558"/>
    <w:rsid w:val="009160BB"/>
    <w:rsid w:val="00924E58"/>
    <w:rsid w:val="0092615A"/>
    <w:rsid w:val="00926885"/>
    <w:rsid w:val="009321BA"/>
    <w:rsid w:val="00940D96"/>
    <w:rsid w:val="00950D65"/>
    <w:rsid w:val="00954069"/>
    <w:rsid w:val="00954AC3"/>
    <w:rsid w:val="009831C1"/>
    <w:rsid w:val="00991AFC"/>
    <w:rsid w:val="00993BA4"/>
    <w:rsid w:val="0099746C"/>
    <w:rsid w:val="009A25F7"/>
    <w:rsid w:val="009A5A2D"/>
    <w:rsid w:val="009C176F"/>
    <w:rsid w:val="009C33B6"/>
    <w:rsid w:val="009D06EF"/>
    <w:rsid w:val="009D0E66"/>
    <w:rsid w:val="009F32AE"/>
    <w:rsid w:val="009F42E3"/>
    <w:rsid w:val="00A03419"/>
    <w:rsid w:val="00A05F72"/>
    <w:rsid w:val="00A1106C"/>
    <w:rsid w:val="00A11D75"/>
    <w:rsid w:val="00A166A1"/>
    <w:rsid w:val="00A178CD"/>
    <w:rsid w:val="00A3210E"/>
    <w:rsid w:val="00A452D3"/>
    <w:rsid w:val="00A4573E"/>
    <w:rsid w:val="00A45AA1"/>
    <w:rsid w:val="00A47FC2"/>
    <w:rsid w:val="00A53BAA"/>
    <w:rsid w:val="00A617E8"/>
    <w:rsid w:val="00A74DBF"/>
    <w:rsid w:val="00A83C2D"/>
    <w:rsid w:val="00A87C4A"/>
    <w:rsid w:val="00A90612"/>
    <w:rsid w:val="00A92614"/>
    <w:rsid w:val="00A93EF5"/>
    <w:rsid w:val="00AA12D6"/>
    <w:rsid w:val="00AA3056"/>
    <w:rsid w:val="00AC27A9"/>
    <w:rsid w:val="00AC4E23"/>
    <w:rsid w:val="00AD46D4"/>
    <w:rsid w:val="00AE4445"/>
    <w:rsid w:val="00AF2361"/>
    <w:rsid w:val="00B02117"/>
    <w:rsid w:val="00B063EB"/>
    <w:rsid w:val="00B072A1"/>
    <w:rsid w:val="00B07744"/>
    <w:rsid w:val="00B10974"/>
    <w:rsid w:val="00B13725"/>
    <w:rsid w:val="00B25EDF"/>
    <w:rsid w:val="00B4699F"/>
    <w:rsid w:val="00B66E4C"/>
    <w:rsid w:val="00B70E54"/>
    <w:rsid w:val="00B81F86"/>
    <w:rsid w:val="00B82AF2"/>
    <w:rsid w:val="00B908BF"/>
    <w:rsid w:val="00BA00E4"/>
    <w:rsid w:val="00BB1FAC"/>
    <w:rsid w:val="00BC6D3F"/>
    <w:rsid w:val="00BD6F2F"/>
    <w:rsid w:val="00BE6F64"/>
    <w:rsid w:val="00C07AC6"/>
    <w:rsid w:val="00C324A9"/>
    <w:rsid w:val="00C363C0"/>
    <w:rsid w:val="00C44B3D"/>
    <w:rsid w:val="00C60476"/>
    <w:rsid w:val="00C72775"/>
    <w:rsid w:val="00C76330"/>
    <w:rsid w:val="00C861D8"/>
    <w:rsid w:val="00C86D98"/>
    <w:rsid w:val="00C922F9"/>
    <w:rsid w:val="00C9267F"/>
    <w:rsid w:val="00C958FB"/>
    <w:rsid w:val="00CA0294"/>
    <w:rsid w:val="00CA5F71"/>
    <w:rsid w:val="00CB57A9"/>
    <w:rsid w:val="00CC0F0F"/>
    <w:rsid w:val="00CC3A61"/>
    <w:rsid w:val="00CD3E00"/>
    <w:rsid w:val="00CE0F1A"/>
    <w:rsid w:val="00CF0B07"/>
    <w:rsid w:val="00D4718D"/>
    <w:rsid w:val="00D53502"/>
    <w:rsid w:val="00D9672F"/>
    <w:rsid w:val="00DA2EE2"/>
    <w:rsid w:val="00DA7D8B"/>
    <w:rsid w:val="00DB5FAF"/>
    <w:rsid w:val="00DD1C3F"/>
    <w:rsid w:val="00DD260F"/>
    <w:rsid w:val="00DF49E6"/>
    <w:rsid w:val="00E07886"/>
    <w:rsid w:val="00E20E75"/>
    <w:rsid w:val="00E22E77"/>
    <w:rsid w:val="00E34682"/>
    <w:rsid w:val="00E5073C"/>
    <w:rsid w:val="00E749F6"/>
    <w:rsid w:val="00E81289"/>
    <w:rsid w:val="00E81BB7"/>
    <w:rsid w:val="00E903B8"/>
    <w:rsid w:val="00EA2B06"/>
    <w:rsid w:val="00EA6FEA"/>
    <w:rsid w:val="00EC121F"/>
    <w:rsid w:val="00EC2EEF"/>
    <w:rsid w:val="00ED1D14"/>
    <w:rsid w:val="00ED33D3"/>
    <w:rsid w:val="00ED7A34"/>
    <w:rsid w:val="00EE1BDE"/>
    <w:rsid w:val="00EE426C"/>
    <w:rsid w:val="00EF044C"/>
    <w:rsid w:val="00EF0604"/>
    <w:rsid w:val="00EF0F88"/>
    <w:rsid w:val="00EF4C51"/>
    <w:rsid w:val="00EF505F"/>
    <w:rsid w:val="00F05BCA"/>
    <w:rsid w:val="00F15350"/>
    <w:rsid w:val="00F172FE"/>
    <w:rsid w:val="00F17B70"/>
    <w:rsid w:val="00F23C4F"/>
    <w:rsid w:val="00F302E2"/>
    <w:rsid w:val="00F41E0D"/>
    <w:rsid w:val="00F5588A"/>
    <w:rsid w:val="00F55B7B"/>
    <w:rsid w:val="00F55E6B"/>
    <w:rsid w:val="00F62277"/>
    <w:rsid w:val="00F63288"/>
    <w:rsid w:val="00F6582D"/>
    <w:rsid w:val="00F7359D"/>
    <w:rsid w:val="00F75897"/>
    <w:rsid w:val="00F8107B"/>
    <w:rsid w:val="00F8143B"/>
    <w:rsid w:val="00F85A4F"/>
    <w:rsid w:val="00F94715"/>
    <w:rsid w:val="00FA3C20"/>
    <w:rsid w:val="00FB25FE"/>
    <w:rsid w:val="00FB5234"/>
    <w:rsid w:val="00FD2105"/>
    <w:rsid w:val="00FD21A5"/>
    <w:rsid w:val="00FD4349"/>
    <w:rsid w:val="00FE2418"/>
    <w:rsid w:val="00FF74E5"/>
    <w:rsid w:val="016B811C"/>
    <w:rsid w:val="02896382"/>
    <w:rsid w:val="0572A71F"/>
    <w:rsid w:val="0898E2E8"/>
    <w:rsid w:val="092D6A33"/>
    <w:rsid w:val="1806B7A5"/>
    <w:rsid w:val="1B3C568A"/>
    <w:rsid w:val="276D918E"/>
    <w:rsid w:val="27DCE6B3"/>
    <w:rsid w:val="2D61501B"/>
    <w:rsid w:val="2FC18192"/>
    <w:rsid w:val="32A06297"/>
    <w:rsid w:val="35222884"/>
    <w:rsid w:val="3C90F730"/>
    <w:rsid w:val="3CADCFBF"/>
    <w:rsid w:val="3D6FA1A2"/>
    <w:rsid w:val="40E59763"/>
    <w:rsid w:val="42EE94D4"/>
    <w:rsid w:val="493EC22D"/>
    <w:rsid w:val="4BF1C26B"/>
    <w:rsid w:val="4D9412FE"/>
    <w:rsid w:val="4E19FA5C"/>
    <w:rsid w:val="4F9314F5"/>
    <w:rsid w:val="562AE7DE"/>
    <w:rsid w:val="58DD5FC6"/>
    <w:rsid w:val="5913B1CB"/>
    <w:rsid w:val="59259628"/>
    <w:rsid w:val="5AD40282"/>
    <w:rsid w:val="5B8220E3"/>
    <w:rsid w:val="5F173D8A"/>
    <w:rsid w:val="5F9ADC89"/>
    <w:rsid w:val="63043E8F"/>
    <w:rsid w:val="632EC356"/>
    <w:rsid w:val="65D13E93"/>
    <w:rsid w:val="66F57BE5"/>
    <w:rsid w:val="6945B447"/>
    <w:rsid w:val="6E421CE4"/>
    <w:rsid w:val="70730DE0"/>
    <w:rsid w:val="7816EFF2"/>
    <w:rsid w:val="7BEC3BC3"/>
    <w:rsid w:val="7FDF28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8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4E23"/>
  </w:style>
  <w:style w:type="paragraph" w:styleId="Titre1">
    <w:name w:val="heading 1"/>
    <w:basedOn w:val="Normal"/>
    <w:link w:val="Titre1Car"/>
    <w:uiPriority w:val="9"/>
    <w:qFormat/>
    <w:rsid w:val="002571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semiHidden/>
    <w:unhideWhenUsed/>
    <w:qFormat/>
    <w:rsid w:val="002571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F32C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A4EE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AA4EE0"/>
    <w:rPr>
      <w:color w:val="0000FF"/>
      <w:u w:val="single"/>
    </w:rPr>
  </w:style>
  <w:style w:type="paragraph" w:styleId="Sansinterligne">
    <w:name w:val="No Spacing"/>
    <w:uiPriority w:val="1"/>
    <w:qFormat/>
    <w:rsid w:val="00AA4EE0"/>
    <w:pPr>
      <w:spacing w:after="0" w:line="240" w:lineRule="auto"/>
    </w:pPr>
  </w:style>
  <w:style w:type="character" w:customStyle="1" w:styleId="Titre1Car">
    <w:name w:val="Titre 1 Car"/>
    <w:basedOn w:val="Policepardfaut"/>
    <w:link w:val="Titre1"/>
    <w:uiPriority w:val="9"/>
    <w:rsid w:val="002571DA"/>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2571DA"/>
    <w:rPr>
      <w:rFonts w:ascii="Times New Roman" w:eastAsia="Times New Roman" w:hAnsi="Times New Roman" w:cs="Times New Roman"/>
      <w:b/>
      <w:bCs/>
      <w:sz w:val="36"/>
      <w:szCs w:val="36"/>
    </w:rPr>
  </w:style>
  <w:style w:type="paragraph" w:styleId="Pardeliste">
    <w:name w:val="List Paragraph"/>
    <w:basedOn w:val="Normal"/>
    <w:uiPriority w:val="34"/>
    <w:qFormat/>
    <w:rsid w:val="00BC76D5"/>
    <w:pPr>
      <w:spacing w:after="0" w:line="240" w:lineRule="auto"/>
      <w:ind w:left="720"/>
      <w:contextualSpacing/>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BC76D5"/>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rsid w:val="00BC76D5"/>
    <w:rPr>
      <w:rFonts w:ascii="Times New Roman" w:eastAsia="Times New Roman" w:hAnsi="Times New Roman" w:cs="Times New Roman"/>
      <w:sz w:val="20"/>
      <w:szCs w:val="20"/>
    </w:rPr>
  </w:style>
  <w:style w:type="character" w:styleId="Marquedecommentaire">
    <w:name w:val="annotation reference"/>
    <w:basedOn w:val="Policepardfaut"/>
    <w:uiPriority w:val="99"/>
    <w:semiHidden/>
    <w:unhideWhenUsed/>
    <w:rsid w:val="00BC76D5"/>
    <w:rPr>
      <w:sz w:val="16"/>
      <w:szCs w:val="16"/>
    </w:rPr>
  </w:style>
  <w:style w:type="character" w:styleId="lev">
    <w:name w:val="Strong"/>
    <w:basedOn w:val="Policepardfaut"/>
    <w:uiPriority w:val="22"/>
    <w:qFormat/>
    <w:rsid w:val="00BC76D5"/>
    <w:rPr>
      <w:b/>
      <w:bCs/>
    </w:rPr>
  </w:style>
  <w:style w:type="paragraph" w:styleId="Textedebulles">
    <w:name w:val="Balloon Text"/>
    <w:basedOn w:val="Normal"/>
    <w:link w:val="TextedebullesCar"/>
    <w:uiPriority w:val="99"/>
    <w:semiHidden/>
    <w:unhideWhenUsed/>
    <w:rsid w:val="00BC76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6D5"/>
    <w:rPr>
      <w:rFonts w:ascii="Segoe UI" w:hAnsi="Segoe UI" w:cs="Segoe UI"/>
      <w:sz w:val="18"/>
      <w:szCs w:val="18"/>
    </w:rPr>
  </w:style>
  <w:style w:type="paragraph" w:styleId="En-tte">
    <w:name w:val="header"/>
    <w:basedOn w:val="Normal"/>
    <w:link w:val="En-tteCar"/>
    <w:uiPriority w:val="99"/>
    <w:unhideWhenUsed/>
    <w:rsid w:val="00FD2D0B"/>
    <w:pPr>
      <w:tabs>
        <w:tab w:val="center" w:pos="4680"/>
        <w:tab w:val="right" w:pos="9360"/>
      </w:tabs>
      <w:spacing w:after="0" w:line="240" w:lineRule="auto"/>
    </w:pPr>
  </w:style>
  <w:style w:type="character" w:customStyle="1" w:styleId="En-tteCar">
    <w:name w:val="En-tête Car"/>
    <w:basedOn w:val="Policepardfaut"/>
    <w:link w:val="En-tte"/>
    <w:uiPriority w:val="99"/>
    <w:rsid w:val="00FD2D0B"/>
  </w:style>
  <w:style w:type="paragraph" w:styleId="Pieddepage">
    <w:name w:val="footer"/>
    <w:basedOn w:val="Normal"/>
    <w:link w:val="PieddepageCar"/>
    <w:uiPriority w:val="99"/>
    <w:unhideWhenUsed/>
    <w:rsid w:val="00FD2D0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D2D0B"/>
  </w:style>
  <w:style w:type="character" w:styleId="Emphase">
    <w:name w:val="Emphasis"/>
    <w:basedOn w:val="Policepardfaut"/>
    <w:uiPriority w:val="20"/>
    <w:qFormat/>
    <w:rsid w:val="00B932E9"/>
    <w:rPr>
      <w:i/>
      <w:iCs/>
    </w:rPr>
  </w:style>
  <w:style w:type="paragraph" w:customStyle="1" w:styleId="Default">
    <w:name w:val="Default"/>
    <w:rsid w:val="00C74B26"/>
    <w:pPr>
      <w:autoSpaceDE w:val="0"/>
      <w:autoSpaceDN w:val="0"/>
      <w:adjustRightInd w:val="0"/>
      <w:spacing w:after="0" w:line="240" w:lineRule="auto"/>
    </w:pPr>
    <w:rPr>
      <w:rFonts w:ascii="Intel Clear" w:hAnsi="Intel Clear" w:cs="Intel Clear"/>
      <w:color w:val="000000"/>
      <w:sz w:val="24"/>
      <w:szCs w:val="24"/>
    </w:rPr>
  </w:style>
  <w:style w:type="character" w:customStyle="1" w:styleId="UnresolvedMention">
    <w:name w:val="Unresolved Mention"/>
    <w:basedOn w:val="Policepardfaut"/>
    <w:uiPriority w:val="99"/>
    <w:unhideWhenUsed/>
    <w:rsid w:val="00771216"/>
    <w:rPr>
      <w:color w:val="605E5C"/>
      <w:shd w:val="clear" w:color="auto" w:fill="E1DFDD"/>
    </w:rPr>
  </w:style>
  <w:style w:type="character" w:customStyle="1" w:styleId="normaltextrun">
    <w:name w:val="normaltextrun"/>
    <w:basedOn w:val="Policepardfaut"/>
    <w:rsid w:val="009F511C"/>
  </w:style>
  <w:style w:type="paragraph" w:customStyle="1" w:styleId="paragraph">
    <w:name w:val="paragraph"/>
    <w:basedOn w:val="Normal"/>
    <w:rsid w:val="00676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Policepardfaut"/>
    <w:rsid w:val="006764BC"/>
  </w:style>
  <w:style w:type="character" w:customStyle="1" w:styleId="eop">
    <w:name w:val="eop"/>
    <w:basedOn w:val="Policepardfaut"/>
    <w:rsid w:val="006764BC"/>
  </w:style>
  <w:style w:type="character" w:customStyle="1" w:styleId="unsupportedobjecttext">
    <w:name w:val="unsupportedobjecttext"/>
    <w:basedOn w:val="Policepardfaut"/>
    <w:rsid w:val="006764BC"/>
  </w:style>
  <w:style w:type="character" w:customStyle="1" w:styleId="normaltextrun1">
    <w:name w:val="normaltextrun1"/>
    <w:basedOn w:val="Policepardfaut"/>
    <w:rsid w:val="00DF2DA6"/>
  </w:style>
  <w:style w:type="character" w:customStyle="1" w:styleId="Titre3Car">
    <w:name w:val="Titre 3 Car"/>
    <w:basedOn w:val="Policepardfaut"/>
    <w:link w:val="Titre3"/>
    <w:uiPriority w:val="9"/>
    <w:semiHidden/>
    <w:rsid w:val="00F32C1E"/>
    <w:rPr>
      <w:rFonts w:asciiTheme="majorHAnsi" w:eastAsiaTheme="majorEastAsia" w:hAnsiTheme="majorHAnsi" w:cstheme="majorBidi"/>
      <w:color w:val="1F3763" w:themeColor="accent1" w:themeShade="7F"/>
      <w:sz w:val="24"/>
      <w:szCs w:val="24"/>
    </w:rPr>
  </w:style>
  <w:style w:type="paragraph" w:styleId="Objetducommentaire">
    <w:name w:val="annotation subject"/>
    <w:basedOn w:val="Commentaire"/>
    <w:next w:val="Commentaire"/>
    <w:link w:val="ObjetducommentaireCar"/>
    <w:uiPriority w:val="99"/>
    <w:semiHidden/>
    <w:unhideWhenUsed/>
    <w:rsid w:val="00B76DAE"/>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B76DAE"/>
    <w:rPr>
      <w:rFonts w:ascii="Times New Roman" w:eastAsia="Times New Roman" w:hAnsi="Times New Roman" w:cs="Times New Roman"/>
      <w:b/>
      <w:bCs/>
      <w:sz w:val="20"/>
      <w:szCs w:val="20"/>
    </w:rPr>
  </w:style>
  <w:style w:type="character" w:styleId="Mentionner">
    <w:name w:val="Mention"/>
    <w:basedOn w:val="Policepardfaut"/>
    <w:uiPriority w:val="99"/>
    <w:unhideWhenUsed/>
    <w:rPr>
      <w:color w:val="2B579A"/>
      <w:shd w:val="clear" w:color="auto" w:fill="E6E6E6"/>
    </w:rPr>
  </w:style>
  <w:style w:type="paragraph" w:styleId="Rvision">
    <w:name w:val="Revision"/>
    <w:hidden/>
    <w:uiPriority w:val="99"/>
    <w:semiHidden/>
    <w:rsid w:val="00D61836"/>
    <w:pPr>
      <w:spacing w:after="0" w:line="240" w:lineRule="auto"/>
    </w:pPr>
  </w:style>
  <w:style w:type="table" w:styleId="Grilledutableau">
    <w:name w:val="Table Grid"/>
    <w:basedOn w:val="Tableau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gende">
    <w:name w:val="caption"/>
    <w:basedOn w:val="Normal"/>
    <w:next w:val="Normal"/>
    <w:uiPriority w:val="35"/>
    <w:unhideWhenUsed/>
    <w:qFormat/>
    <w:rsid w:val="00040860"/>
    <w:pPr>
      <w:spacing w:after="200" w:line="240" w:lineRule="auto"/>
    </w:pPr>
    <w:rPr>
      <w:i/>
      <w:iCs/>
      <w:color w:val="44546A" w:themeColor="text2"/>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Ind w:w="0" w:type="dxa"/>
      <w:tblCellMar>
        <w:top w:w="0" w:type="dxa"/>
        <w:left w:w="115" w:type="dxa"/>
        <w:bottom w:w="0" w:type="dxa"/>
        <w:right w:w="115" w:type="dxa"/>
      </w:tblCellMar>
    </w:tblPr>
  </w:style>
  <w:style w:type="table" w:customStyle="1" w:styleId="a0">
    <w:basedOn w:val="TableauNormal"/>
    <w:tblPr>
      <w:tblStyleRowBandSize w:val="1"/>
      <w:tblStyleColBandSize w:val="1"/>
      <w:tblInd w:w="0" w:type="dxa"/>
      <w:tblCellMar>
        <w:top w:w="0" w:type="dxa"/>
        <w:left w:w="115" w:type="dxa"/>
        <w:bottom w:w="0" w:type="dxa"/>
        <w:right w:w="115" w:type="dxa"/>
      </w:tblCellMar>
    </w:tblPr>
  </w:style>
  <w:style w:type="table" w:customStyle="1" w:styleId="a1">
    <w:basedOn w:val="Tableau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au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15121">
      <w:bodyDiv w:val="1"/>
      <w:marLeft w:val="0"/>
      <w:marRight w:val="0"/>
      <w:marTop w:val="0"/>
      <w:marBottom w:val="0"/>
      <w:divBdr>
        <w:top w:val="none" w:sz="0" w:space="0" w:color="auto"/>
        <w:left w:val="none" w:sz="0" w:space="0" w:color="auto"/>
        <w:bottom w:val="none" w:sz="0" w:space="0" w:color="auto"/>
        <w:right w:val="none" w:sz="0" w:space="0" w:color="auto"/>
      </w:divBdr>
    </w:div>
    <w:div w:id="534926747">
      <w:bodyDiv w:val="1"/>
      <w:marLeft w:val="0"/>
      <w:marRight w:val="0"/>
      <w:marTop w:val="0"/>
      <w:marBottom w:val="0"/>
      <w:divBdr>
        <w:top w:val="none" w:sz="0" w:space="0" w:color="auto"/>
        <w:left w:val="none" w:sz="0" w:space="0" w:color="auto"/>
        <w:bottom w:val="none" w:sz="0" w:space="0" w:color="auto"/>
        <w:right w:val="none" w:sz="0" w:space="0" w:color="auto"/>
      </w:divBdr>
    </w:div>
    <w:div w:id="810712854">
      <w:bodyDiv w:val="1"/>
      <w:marLeft w:val="0"/>
      <w:marRight w:val="0"/>
      <w:marTop w:val="0"/>
      <w:marBottom w:val="0"/>
      <w:divBdr>
        <w:top w:val="none" w:sz="0" w:space="0" w:color="auto"/>
        <w:left w:val="none" w:sz="0" w:space="0" w:color="auto"/>
        <w:bottom w:val="none" w:sz="0" w:space="0" w:color="auto"/>
        <w:right w:val="none" w:sz="0" w:space="0" w:color="auto"/>
      </w:divBdr>
    </w:div>
    <w:div w:id="831794504">
      <w:bodyDiv w:val="1"/>
      <w:marLeft w:val="0"/>
      <w:marRight w:val="0"/>
      <w:marTop w:val="0"/>
      <w:marBottom w:val="0"/>
      <w:divBdr>
        <w:top w:val="none" w:sz="0" w:space="0" w:color="auto"/>
        <w:left w:val="none" w:sz="0" w:space="0" w:color="auto"/>
        <w:bottom w:val="none" w:sz="0" w:space="0" w:color="auto"/>
        <w:right w:val="none" w:sz="0" w:space="0" w:color="auto"/>
      </w:divBdr>
    </w:div>
    <w:div w:id="943656631">
      <w:bodyDiv w:val="1"/>
      <w:marLeft w:val="0"/>
      <w:marRight w:val="0"/>
      <w:marTop w:val="0"/>
      <w:marBottom w:val="0"/>
      <w:divBdr>
        <w:top w:val="none" w:sz="0" w:space="0" w:color="auto"/>
        <w:left w:val="none" w:sz="0" w:space="0" w:color="auto"/>
        <w:bottom w:val="none" w:sz="0" w:space="0" w:color="auto"/>
        <w:right w:val="none" w:sz="0" w:space="0" w:color="auto"/>
      </w:divBdr>
    </w:div>
    <w:div w:id="994919819">
      <w:bodyDiv w:val="1"/>
      <w:marLeft w:val="0"/>
      <w:marRight w:val="0"/>
      <w:marTop w:val="0"/>
      <w:marBottom w:val="0"/>
      <w:divBdr>
        <w:top w:val="none" w:sz="0" w:space="0" w:color="auto"/>
        <w:left w:val="none" w:sz="0" w:space="0" w:color="auto"/>
        <w:bottom w:val="none" w:sz="0" w:space="0" w:color="auto"/>
        <w:right w:val="none" w:sz="0" w:space="0" w:color="auto"/>
      </w:divBdr>
    </w:div>
    <w:div w:id="1153447843">
      <w:bodyDiv w:val="1"/>
      <w:marLeft w:val="0"/>
      <w:marRight w:val="0"/>
      <w:marTop w:val="0"/>
      <w:marBottom w:val="0"/>
      <w:divBdr>
        <w:top w:val="none" w:sz="0" w:space="0" w:color="auto"/>
        <w:left w:val="none" w:sz="0" w:space="0" w:color="auto"/>
        <w:bottom w:val="none" w:sz="0" w:space="0" w:color="auto"/>
        <w:right w:val="none" w:sz="0" w:space="0" w:color="auto"/>
      </w:divBdr>
    </w:div>
    <w:div w:id="1489520865">
      <w:bodyDiv w:val="1"/>
      <w:marLeft w:val="0"/>
      <w:marRight w:val="0"/>
      <w:marTop w:val="0"/>
      <w:marBottom w:val="0"/>
      <w:divBdr>
        <w:top w:val="none" w:sz="0" w:space="0" w:color="auto"/>
        <w:left w:val="none" w:sz="0" w:space="0" w:color="auto"/>
        <w:bottom w:val="none" w:sz="0" w:space="0" w:color="auto"/>
        <w:right w:val="none" w:sz="0" w:space="0" w:color="auto"/>
      </w:divBdr>
    </w:div>
    <w:div w:id="16167852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na01.safelinks.protection.outlook.com/?url=https%3A%2F%2Fwww.linkedin.com%2Fcompany%2Flenovo%2F%3Ftr&amp;data=02%7C01%7CMark.Shadle%40zenogroup.com%7C202839d303f04289eb1b08d5bbf9c6bd%7Cb824bfb3918e43c2bb1cdcc1ba40a82b%7C0%7C0%7C636621603856599665&amp;sdata=ODQUbiO91OLaooCPkjK3x880%2BALmd7wGA%2F10GfqeTkM%3D&amp;reserved=0" TargetMode="External"/><Relationship Id="rId13" Type="http://schemas.openxmlformats.org/officeDocument/2006/relationships/hyperlink" Target="https://na01.safelinks.protection.outlook.com/?url=https%3A%2F%2Fwww.facebook.com%2Flenovo%2F&amp;data=02%7C01%7CMark.Shadle%40zenogroup.com%7C202839d303f04289eb1b08d5bbf9c6bd%7Cb824bfb3918e43c2bb1cdcc1ba40a82b%7C0%7C0%7C636621603856609670&amp;sdata=NQdborxe35%2FSdFigEEkQfHhumNDpGQp327K1z%2F6LK2I%3D&amp;reserved=0" TargetMode="External"/><Relationship Id="rId14" Type="http://schemas.openxmlformats.org/officeDocument/2006/relationships/hyperlink" Target="https://na01.safelinks.protection.outlook.com/?url=https%3A%2F%2Ftwitter.com%2Flenovo&amp;data=02%7C01%7CMark.Shadle%40zenogroup.com%7C202839d303f04289eb1b08d5bbf9c6bd%7Cb824bfb3918e43c2bb1cdcc1ba40a82b%7C0%7C0%7C636621603856619680&amp;sdata=xhM%2BmgKMDufFy%2BzSaAG3vBZig4BAZtbJfYVfK0%2BR3xg%3D&amp;reserved=0" TargetMode="External"/><Relationship Id="rId15" Type="http://schemas.openxmlformats.org/officeDocument/2006/relationships/hyperlink" Target="https://na01.safelinks.protection.outlook.com/?url=https%3A%2F%2Fwww.instagram.com%2Flenovo%2F%3Fhl%3Den&amp;data=02%7C01%7CMark.Shadle%40zenogroup.com%7C202839d303f04289eb1b08d5bbf9c6bd%7Cb824bfb3918e43c2bb1cdcc1ba40a82b%7C0%7C0%7C636621603856619680&amp;sdata=Ic7Cc5F8zGRT0q3kXRH%2BKm3dTjFi5NcQ6iwFbNkYbbk%3D&amp;reserved=0" TargetMode="External"/><Relationship Id="rId16" Type="http://schemas.openxmlformats.org/officeDocument/2006/relationships/hyperlink" Target="http://www.lenovo.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r="http://schemas.openxmlformats.org/officeDocument/2006/relationships" xmlns:go="http://customooxmlschemas.google.com/">
  <go:docsCustomData xmlns:go="http://customooxmlschemas.google.com/" roundtripDataSignature="AMtx7mjRKxCun9xTu4bokr+T7910LP7A9Q==">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</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CF9395E5FA1E24D8B0206809B6A41F9" ma:contentTypeVersion="13" ma:contentTypeDescription="Create a new document." ma:contentTypeScope="" ma:versionID="fd21e780d52940f0f2b6a71c5618f6ad">
  <xsd:schema xmlns:xsd="http://www.w3.org/2001/XMLSchema" xmlns:xs="http://www.w3.org/2001/XMLSchema" xmlns:p="http://schemas.microsoft.com/office/2006/metadata/properties" xmlns:ns3="f0619eb8-7743-41f4-b6c1-8d2df8520f46" xmlns:ns4="f361b86b-c5f5-4a3a-8048-10ee5894a76f" targetNamespace="http://schemas.microsoft.com/office/2006/metadata/properties" ma:root="true" ma:fieldsID="63788b8afbbbe1150d290a9c761f5dec" ns3:_="" ns4:_="">
    <xsd:import namespace="f0619eb8-7743-41f4-b6c1-8d2df8520f46"/>
    <xsd:import namespace="f361b86b-c5f5-4a3a-8048-10ee5894a7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9eb8-7743-41f4-b6c1-8d2df8520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1b86b-c5f5-4a3a-8048-10ee5894a76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6409-3FB7-4518-B6BA-02B70A900E0B}">
  <ds:schemaRefs>
    <ds:schemaRef ds:uri="http://schemas.microsoft.com/sharepoint/v3/contenttype/forms"/>
  </ds:schemaRefs>
</ds:datastoreItem>
</file>

<file path=customXml/itemProps2.xml><?xml version="1.0" encoding="utf-8"?>
<ds:datastoreItem xmlns:ds="http://schemas.openxmlformats.org/officeDocument/2006/customXml" ds:itemID="{D432CA88-E325-4E2F-87B1-D0CC3F4605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A054367B-0A77-49B1-B19C-7E98F93CB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9eb8-7743-41f4-b6c1-8d2df8520f46"/>
    <ds:schemaRef ds:uri="f361b86b-c5f5-4a3a-8048-10ee5894a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8D16C3-FA74-7345-8439-618BC60D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1238</Words>
  <Characters>6809</Characters>
  <Application>Microsoft Macintosh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2021-09-30T11:53:00Z</dcterms:created>
  <dcterms:modified xsi:type="dcterms:W3CDTF">2021-10-04T07:56:00Z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0x010100BCF9395E5FA1E24D8B0206809B6A41F9</vt:lpwstr>
  </property>
</Properties>
</file>